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8D4CAA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8D4CAA">
        <w:rPr>
          <w:rFonts w:ascii="Cambria" w:hAnsi="Cambria"/>
          <w:b/>
          <w:szCs w:val="24"/>
        </w:rPr>
        <w:t>20</w:t>
      </w:r>
      <w:proofErr w:type="gramStart"/>
      <w:r w:rsidR="008D4CAA">
        <w:rPr>
          <w:rFonts w:ascii="Cambria" w:hAnsi="Cambria"/>
          <w:b/>
          <w:szCs w:val="24"/>
        </w:rPr>
        <w:t>..</w:t>
      </w:r>
      <w:proofErr w:type="gramEnd"/>
      <w:r w:rsidR="008D4CAA">
        <w:rPr>
          <w:rFonts w:ascii="Cambria" w:hAnsi="Cambria"/>
          <w:b/>
          <w:szCs w:val="24"/>
        </w:rPr>
        <w:t xml:space="preserve"> / 20</w:t>
      </w:r>
      <w:proofErr w:type="gramStart"/>
      <w:r w:rsidR="008D4CAA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407118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PAI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D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F01169" w:rsidP="00F01169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VII/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30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605"/>
        <w:gridCol w:w="427"/>
        <w:gridCol w:w="1345"/>
        <w:gridCol w:w="627"/>
        <w:gridCol w:w="3375"/>
        <w:gridCol w:w="2652"/>
        <w:gridCol w:w="1418"/>
        <w:gridCol w:w="1276"/>
        <w:gridCol w:w="425"/>
        <w:gridCol w:w="425"/>
        <w:gridCol w:w="425"/>
        <w:gridCol w:w="2552"/>
      </w:tblGrid>
      <w:tr w:rsidR="00F81BB1" w:rsidRPr="005D6902" w:rsidTr="002D7DF5">
        <w:trPr>
          <w:trHeight w:val="300"/>
          <w:tblHeader/>
        </w:trPr>
        <w:tc>
          <w:tcPr>
            <w:tcW w:w="1757" w:type="dxa"/>
            <w:vMerge w:val="restart"/>
            <w:shd w:val="clear" w:color="000000" w:fill="76933C"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/</w:t>
            </w:r>
          </w:p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002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2652" w:type="dxa"/>
            <w:vMerge w:val="restart"/>
            <w:shd w:val="clear" w:color="000000" w:fill="76933C"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418" w:type="dxa"/>
            <w:vMerge w:val="restart"/>
            <w:shd w:val="clear" w:color="000000" w:fill="76933C"/>
            <w:vAlign w:val="center"/>
            <w:hideMark/>
          </w:tcPr>
          <w:p w:rsidR="00F81BB1" w:rsidRPr="005D6902" w:rsidRDefault="00F81BB1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51" w:type="dxa"/>
            <w:gridSpan w:val="4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2552" w:type="dxa"/>
            <w:vMerge w:val="restart"/>
            <w:shd w:val="clear" w:color="000000" w:fill="76933C"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F81BB1" w:rsidRPr="005D6902" w:rsidTr="002D7DF5">
        <w:trPr>
          <w:trHeight w:val="300"/>
          <w:tblHeader/>
        </w:trPr>
        <w:tc>
          <w:tcPr>
            <w:tcW w:w="1757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2652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276" w:type="dxa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2552" w:type="dxa"/>
            <w:vMerge/>
            <w:vAlign w:val="center"/>
            <w:hideMark/>
          </w:tcPr>
          <w:p w:rsidR="00F81BB1" w:rsidRPr="005D6902" w:rsidRDefault="00F81BB1" w:rsidP="0009558B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Juli</w:t>
            </w:r>
            <w:proofErr w:type="spellEnd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Minggu</w:t>
            </w:r>
            <w:proofErr w:type="spellEnd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 xml:space="preserve"> Ke-3</w:t>
            </w: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1.1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ind w:left="-14"/>
              <w:rPr>
                <w:rFonts w:cs="Times New Roman"/>
                <w:szCs w:val="24"/>
              </w:rPr>
            </w:pPr>
            <w:proofErr w:type="spellStart"/>
            <w:r w:rsidRPr="00985494">
              <w:rPr>
                <w:rFonts w:cs="Times New Roman"/>
                <w:szCs w:val="24"/>
              </w:rPr>
              <w:t>Peserta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didik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dapat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val="id-ID"/>
              </w:rPr>
              <w:t>membaca Q.S. An-Nisa’/4: 59 dan Q.S. An-Nahl/16: 64.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407118" w:rsidRPr="001058A6" w:rsidRDefault="00407118" w:rsidP="000E32D1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smartTag w:uri="urn:schemas-microsoft-com:office:smarttags" w:element="stockticker">
              <w:r w:rsidRPr="001058A6">
                <w:rPr>
                  <w:rFonts w:ascii="Cambria" w:hAnsi="Cambria"/>
                  <w:b/>
                  <w:bCs/>
                  <w:lang w:val="en-ID"/>
                </w:rPr>
                <w:t>BAB</w:t>
              </w:r>
            </w:smartTag>
            <w:r w:rsidRPr="001058A6">
              <w:rPr>
                <w:rFonts w:ascii="Cambria" w:hAnsi="Cambria"/>
                <w:b/>
                <w:bCs/>
                <w:lang w:val="en-ID"/>
              </w:rPr>
              <w:t xml:space="preserve"> I : </w:t>
            </w:r>
            <w:r w:rsidR="000E32D1">
              <w:rPr>
                <w:rFonts w:ascii="Cambria" w:hAnsi="Cambria"/>
                <w:b/>
                <w:bCs/>
                <w:lang w:val="en-ID"/>
              </w:rPr>
              <w:t xml:space="preserve">Al-Quran </w:t>
            </w:r>
            <w:proofErr w:type="spellStart"/>
            <w:r w:rsidR="000E32D1">
              <w:rPr>
                <w:rFonts w:ascii="Cambria" w:hAnsi="Cambria"/>
                <w:b/>
                <w:bCs/>
                <w:lang w:val="en-ID"/>
              </w:rPr>
              <w:t>dan</w:t>
            </w:r>
            <w:proofErr w:type="spellEnd"/>
            <w:r w:rsidR="000E32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0E32D1">
              <w:rPr>
                <w:rFonts w:ascii="Cambria" w:hAnsi="Cambria"/>
                <w:b/>
                <w:bCs/>
                <w:lang w:val="en-ID"/>
              </w:rPr>
              <w:t>Hadis</w:t>
            </w:r>
            <w:proofErr w:type="spellEnd"/>
            <w:r w:rsidR="000E32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0E32D1">
              <w:rPr>
                <w:rFonts w:ascii="Cambria" w:hAnsi="Cambria"/>
                <w:b/>
                <w:bCs/>
                <w:lang w:val="en-ID"/>
              </w:rPr>
              <w:t>sebagai</w:t>
            </w:r>
            <w:proofErr w:type="spellEnd"/>
            <w:r w:rsidR="000E32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0E32D1">
              <w:rPr>
                <w:rFonts w:ascii="Cambria" w:hAnsi="Cambria"/>
                <w:b/>
                <w:bCs/>
                <w:lang w:val="en-ID"/>
              </w:rPr>
              <w:t>Pedoman</w:t>
            </w:r>
            <w:proofErr w:type="spellEnd"/>
            <w:r w:rsidR="000E32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0E32D1">
              <w:rPr>
                <w:rFonts w:ascii="Cambria" w:hAnsi="Cambria"/>
                <w:b/>
                <w:bCs/>
                <w:lang w:val="en-ID"/>
              </w:rPr>
              <w:t>Hidup</w:t>
            </w:r>
            <w:proofErr w:type="spellEnd"/>
          </w:p>
          <w:p w:rsidR="00407118" w:rsidRPr="000E32D1" w:rsidRDefault="000E32D1" w:rsidP="000E32D1">
            <w:pPr>
              <w:pStyle w:val="BodyText"/>
              <w:numPr>
                <w:ilvl w:val="0"/>
                <w:numId w:val="23"/>
              </w:numPr>
              <w:spacing w:before="4"/>
              <w:rPr>
                <w:rFonts w:ascii="Cambria" w:hAnsi="Cambria"/>
                <w:lang w:val="id-ID"/>
              </w:rPr>
            </w:pPr>
            <w:r w:rsidRPr="000E32D1">
              <w:rPr>
                <w:rFonts w:ascii="Cambria" w:hAnsi="Cambria" w:cs="Cambria"/>
                <w:spacing w:val="1"/>
              </w:rPr>
              <w:t>Q.S. An-</w:t>
            </w:r>
            <w:proofErr w:type="spellStart"/>
            <w:r w:rsidRPr="000E32D1">
              <w:rPr>
                <w:rFonts w:ascii="Cambria" w:hAnsi="Cambria" w:cs="Cambria"/>
                <w:spacing w:val="1"/>
              </w:rPr>
              <w:t>Nisa</w:t>
            </w:r>
            <w:proofErr w:type="spellEnd"/>
            <w:r w:rsidRPr="000E32D1">
              <w:rPr>
                <w:rFonts w:ascii="Cambria" w:hAnsi="Cambria" w:cs="Cambria"/>
                <w:spacing w:val="1"/>
              </w:rPr>
              <w:t xml:space="preserve">’/4: 59 </w:t>
            </w:r>
            <w:proofErr w:type="spellStart"/>
            <w:r w:rsidRPr="000E32D1">
              <w:rPr>
                <w:rFonts w:ascii="Cambria" w:hAnsi="Cambria" w:cs="Cambria"/>
                <w:spacing w:val="1"/>
              </w:rPr>
              <w:t>dan</w:t>
            </w:r>
            <w:proofErr w:type="spellEnd"/>
            <w:r w:rsidRPr="000E32D1">
              <w:rPr>
                <w:rFonts w:ascii="Cambria" w:hAnsi="Cambria" w:cs="Cambria"/>
                <w:spacing w:val="1"/>
              </w:rPr>
              <w:t xml:space="preserve"> Q.S. An-</w:t>
            </w:r>
            <w:proofErr w:type="spellStart"/>
            <w:r w:rsidRPr="000E32D1">
              <w:rPr>
                <w:rFonts w:ascii="Cambria" w:hAnsi="Cambria" w:cs="Cambria"/>
                <w:spacing w:val="1"/>
              </w:rPr>
              <w:t>Nahl</w:t>
            </w:r>
            <w:proofErr w:type="spellEnd"/>
            <w:r w:rsidRPr="000E32D1">
              <w:rPr>
                <w:rFonts w:ascii="Cambria" w:hAnsi="Cambria" w:cs="Cambria"/>
                <w:spacing w:val="1"/>
              </w:rPr>
              <w:t>/16: 64</w:t>
            </w:r>
          </w:p>
          <w:p w:rsidR="000E32D1" w:rsidRPr="000E32D1" w:rsidRDefault="000E32D1" w:rsidP="000E32D1">
            <w:pPr>
              <w:pStyle w:val="BodyText"/>
              <w:numPr>
                <w:ilvl w:val="0"/>
                <w:numId w:val="23"/>
              </w:numPr>
              <w:spacing w:before="4"/>
              <w:rPr>
                <w:rFonts w:ascii="Cambria" w:hAnsi="Cambria"/>
                <w:lang w:val="id-ID"/>
              </w:rPr>
            </w:pPr>
            <w:r w:rsidRPr="000E32D1">
              <w:rPr>
                <w:rFonts w:ascii="Cambria" w:hAnsi="Cambria"/>
                <w:lang w:val="id-ID"/>
              </w:rPr>
              <w:t>Hukum bacaan alif lam syamsiyah dan alif lam qamariyah</w:t>
            </w:r>
          </w:p>
          <w:p w:rsidR="000E32D1" w:rsidRPr="00E35422" w:rsidRDefault="000E32D1" w:rsidP="000E32D1">
            <w:pPr>
              <w:pStyle w:val="BodyText"/>
              <w:numPr>
                <w:ilvl w:val="0"/>
                <w:numId w:val="23"/>
              </w:numPr>
              <w:spacing w:before="4"/>
              <w:rPr>
                <w:rFonts w:ascii="Cambria" w:hAnsi="Cambria"/>
                <w:lang w:val="id-ID"/>
              </w:rPr>
            </w:pPr>
            <w:r w:rsidRPr="000E32D1">
              <w:rPr>
                <w:rFonts w:ascii="Cambria" w:hAnsi="Cambria"/>
                <w:lang w:val="id-ID"/>
              </w:rPr>
              <w:t>Fungsi Al-Qur’an dan Hadis serta isi Kandungan Q.S. An-Nisa’/4: 59 dan Q.S. An-Nahl/16: 64.</w:t>
            </w:r>
          </w:p>
          <w:p w:rsidR="00407118" w:rsidRPr="005D6902" w:rsidRDefault="00407118" w:rsidP="00407118">
            <w:pPr>
              <w:pStyle w:val="BodyText"/>
              <w:spacing w:before="4"/>
              <w:ind w:left="360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1.2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ind w:left="-14"/>
              <w:rPr>
                <w:rFonts w:cs="Times New Roman"/>
                <w:szCs w:val="24"/>
              </w:rPr>
            </w:pPr>
            <w:proofErr w:type="spellStart"/>
            <w:r w:rsidRPr="00985494">
              <w:rPr>
                <w:rFonts w:cs="Times New Roman"/>
                <w:szCs w:val="24"/>
              </w:rPr>
              <w:t>Peserta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didik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dapat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val="id-ID"/>
              </w:rPr>
              <w:t>menulis Q.S. An-Nisa’/4: 59 dan Q.S. An-Nahl/16: 64.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407118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1.3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ind w:left="-14"/>
              <w:rPr>
                <w:rFonts w:cs="Times New Roman"/>
                <w:szCs w:val="24"/>
              </w:rPr>
            </w:pPr>
            <w:proofErr w:type="spellStart"/>
            <w:r w:rsidRPr="00985494">
              <w:rPr>
                <w:rFonts w:cs="Times New Roman"/>
                <w:szCs w:val="24"/>
              </w:rPr>
              <w:t>Peserta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didik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dapat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val="id-ID"/>
              </w:rPr>
              <w:t>menghafal Q.S. An-Nisa’/4: 59 dan Q.S. An-Nahl/16: 64.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407118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4F7203" w:rsidRDefault="00407118" w:rsidP="00407118">
            <w:pPr>
              <w:spacing w:after="0"/>
              <w:rPr>
                <w:rFonts w:cs="Times New Roman"/>
                <w:szCs w:val="24"/>
                <w:lang w:val="id-ID"/>
              </w:rPr>
            </w:pPr>
            <w:proofErr w:type="spellStart"/>
            <w:r w:rsidRPr="004F7203">
              <w:rPr>
                <w:rFonts w:cs="Times New Roman"/>
                <w:szCs w:val="24"/>
              </w:rPr>
              <w:t>Peserta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4F7203">
              <w:rPr>
                <w:rFonts w:cs="Times New Roman"/>
                <w:szCs w:val="24"/>
              </w:rPr>
              <w:t>didik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4F7203">
              <w:rPr>
                <w:rFonts w:cs="Times New Roman"/>
                <w:szCs w:val="24"/>
              </w:rPr>
              <w:t>dapat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 xml:space="preserve">menjelaskan hukum bacaan </w:t>
            </w:r>
            <w:r w:rsidRPr="004F7203">
              <w:rPr>
                <w:rFonts w:eastAsiaTheme="minorEastAsia" w:cs="Times New Roman"/>
                <w:i/>
                <w:iCs/>
                <w:szCs w:val="24"/>
                <w:lang w:val="id-ID"/>
              </w:rPr>
              <w:t>alif lam syamsiyah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 xml:space="preserve"> dan </w:t>
            </w:r>
            <w:r w:rsidRPr="004F7203">
              <w:rPr>
                <w:rFonts w:eastAsiaTheme="minorEastAsia" w:cs="Times New Roman"/>
                <w:i/>
                <w:iCs/>
                <w:szCs w:val="24"/>
                <w:lang w:val="id-ID"/>
              </w:rPr>
              <w:t>alif lam qamariyah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 xml:space="preserve"> 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407118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rPr>
                <w:rFonts w:eastAsiaTheme="minorEastAsia" w:cs="Times New Roman"/>
                <w:szCs w:val="24"/>
              </w:rPr>
            </w:pPr>
            <w:proofErr w:type="spellStart"/>
            <w:r w:rsidRPr="004F7203">
              <w:rPr>
                <w:rFonts w:cs="Times New Roman"/>
                <w:szCs w:val="24"/>
              </w:rPr>
              <w:t>Peserta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4F7203">
              <w:rPr>
                <w:rFonts w:cs="Times New Roman"/>
                <w:szCs w:val="24"/>
              </w:rPr>
              <w:t>didik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4F7203">
              <w:rPr>
                <w:rFonts w:cs="Times New Roman"/>
                <w:szCs w:val="24"/>
              </w:rPr>
              <w:t>dapat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>membedakan huruf</w:t>
            </w:r>
            <w:r w:rsidRPr="004F7203">
              <w:rPr>
                <w:rFonts w:eastAsiaTheme="minorEastAsia" w:cs="Times New Roman"/>
                <w:i/>
                <w:iCs/>
                <w:szCs w:val="24"/>
                <w:lang w:val="id-ID"/>
              </w:rPr>
              <w:t xml:space="preserve"> syamsiyah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 xml:space="preserve"> dan huruf </w:t>
            </w:r>
            <w:r w:rsidRPr="004F7203">
              <w:rPr>
                <w:rFonts w:eastAsiaTheme="minorEastAsia" w:cs="Times New Roman"/>
                <w:i/>
                <w:iCs/>
                <w:szCs w:val="24"/>
                <w:lang w:val="id-ID"/>
              </w:rPr>
              <w:t>qamariyah</w:t>
            </w:r>
            <w:r w:rsidRPr="004F7203">
              <w:rPr>
                <w:rFonts w:eastAsiaTheme="minorEastAsia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407118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1.6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rPr>
                <w:rFonts w:eastAsiaTheme="minorEastAsia" w:cs="Times New Roman"/>
                <w:szCs w:val="24"/>
              </w:rPr>
            </w:pPr>
            <w:proofErr w:type="spellStart"/>
            <w:r w:rsidRPr="004F7203">
              <w:rPr>
                <w:rFonts w:cs="Times New Roman"/>
                <w:szCs w:val="24"/>
              </w:rPr>
              <w:t>Peserta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4F7203">
              <w:rPr>
                <w:rFonts w:cs="Times New Roman"/>
                <w:szCs w:val="24"/>
              </w:rPr>
              <w:t>didik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4F7203">
              <w:rPr>
                <w:rFonts w:cs="Times New Roman"/>
                <w:szCs w:val="24"/>
              </w:rPr>
              <w:t>dapat</w:t>
            </w:r>
            <w:proofErr w:type="spellEnd"/>
            <w:r w:rsidRPr="004F7203">
              <w:rPr>
                <w:rFonts w:cs="Times New Roman"/>
                <w:szCs w:val="24"/>
                <w:lang w:val="id-ID"/>
              </w:rPr>
              <w:t xml:space="preserve"> 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 xml:space="preserve">menunjukkan contoh bacaan </w:t>
            </w:r>
            <w:r w:rsidRPr="004F7203">
              <w:rPr>
                <w:rFonts w:eastAsiaTheme="minorEastAsia" w:cs="Times New Roman"/>
                <w:i/>
                <w:iCs/>
                <w:szCs w:val="24"/>
                <w:lang w:val="id-ID"/>
              </w:rPr>
              <w:t>alif lam syamsiyah</w:t>
            </w:r>
            <w:r w:rsidRPr="004F7203">
              <w:rPr>
                <w:rFonts w:eastAsiaTheme="minorEastAsia" w:cs="Times New Roman"/>
                <w:szCs w:val="24"/>
                <w:lang w:val="id-ID"/>
              </w:rPr>
              <w:t xml:space="preserve"> dan </w:t>
            </w:r>
            <w:r w:rsidRPr="004F7203">
              <w:rPr>
                <w:rFonts w:eastAsiaTheme="minorEastAsia" w:cs="Times New Roman"/>
                <w:i/>
                <w:iCs/>
                <w:szCs w:val="24"/>
                <w:lang w:val="id-ID"/>
              </w:rPr>
              <w:t>alif lam qamariyah</w:t>
            </w:r>
            <w:r w:rsidRPr="004F7203">
              <w:rPr>
                <w:rFonts w:eastAsiaTheme="minorEastAsia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407118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CB7426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1.7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rPr>
                <w:rFonts w:eastAsiaTheme="minorEastAsia" w:cs="Times New Roman"/>
                <w:szCs w:val="24"/>
              </w:rPr>
            </w:pPr>
            <w:proofErr w:type="spellStart"/>
            <w:r w:rsidRPr="00985494">
              <w:rPr>
                <w:rFonts w:cs="Times New Roman"/>
                <w:szCs w:val="24"/>
              </w:rPr>
              <w:t>Peserta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didik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dapat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val="id-ID"/>
              </w:rPr>
              <w:t xml:space="preserve">mengimplementasikan bacaan </w:t>
            </w:r>
            <w:r w:rsidRPr="004A199E">
              <w:rPr>
                <w:rFonts w:eastAsiaTheme="minorEastAsia" w:cs="Times New Roman"/>
                <w:i/>
                <w:iCs/>
                <w:szCs w:val="24"/>
                <w:lang w:val="id-ID"/>
              </w:rPr>
              <w:t>alif lam syamsiyah</w:t>
            </w:r>
            <w:r>
              <w:rPr>
                <w:rFonts w:eastAsiaTheme="minorEastAsia" w:cs="Times New Roman"/>
                <w:szCs w:val="24"/>
                <w:lang w:val="id-ID"/>
              </w:rPr>
              <w:t xml:space="preserve"> dan </w:t>
            </w:r>
            <w:r w:rsidRPr="004A199E">
              <w:rPr>
                <w:rFonts w:eastAsiaTheme="minorEastAsia" w:cs="Times New Roman"/>
                <w:i/>
                <w:iCs/>
                <w:szCs w:val="24"/>
                <w:lang w:val="id-ID"/>
              </w:rPr>
              <w:t>alif lam qamariyah</w:t>
            </w:r>
            <w:r w:rsidRPr="00985494">
              <w:rPr>
                <w:rFonts w:eastAsiaTheme="minorEastAsia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407118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CB7426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1.8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ind w:left="-14" w:firstLine="14"/>
              <w:rPr>
                <w:rFonts w:cs="Times New Roman"/>
                <w:szCs w:val="24"/>
              </w:rPr>
            </w:pPr>
            <w:proofErr w:type="spellStart"/>
            <w:r w:rsidRPr="003D5E61">
              <w:rPr>
                <w:rFonts w:cs="Times New Roman"/>
                <w:szCs w:val="24"/>
              </w:rPr>
              <w:t>Peserta</w:t>
            </w:r>
            <w:proofErr w:type="spellEnd"/>
            <w:r w:rsidRPr="003D5E61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3D5E61">
              <w:rPr>
                <w:rFonts w:cs="Times New Roman"/>
                <w:szCs w:val="24"/>
              </w:rPr>
              <w:t>didik</w:t>
            </w:r>
            <w:proofErr w:type="spellEnd"/>
            <w:r w:rsidRPr="003D5E61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3D5E61">
              <w:rPr>
                <w:rFonts w:cs="Times New Roman"/>
                <w:szCs w:val="24"/>
              </w:rPr>
              <w:t>dapat</w:t>
            </w:r>
            <w:proofErr w:type="spellEnd"/>
            <w:r w:rsidRPr="003D5E61">
              <w:rPr>
                <w:rFonts w:cs="Times New Roman"/>
                <w:szCs w:val="24"/>
                <w:lang w:val="id-ID"/>
              </w:rPr>
              <w:t xml:space="preserve"> </w:t>
            </w:r>
            <w:r w:rsidRPr="003D5E61">
              <w:rPr>
                <w:rFonts w:eastAsiaTheme="minorEastAsia" w:cs="Times New Roman"/>
                <w:szCs w:val="24"/>
                <w:lang w:val="id-ID"/>
              </w:rPr>
              <w:t xml:space="preserve">menjelaskan </w:t>
            </w:r>
            <w:r w:rsidRPr="003D5E61">
              <w:rPr>
                <w:rFonts w:eastAsiaTheme="minorEastAsia" w:cs="Times New Roman"/>
                <w:szCs w:val="24"/>
                <w:lang w:val="id-ID"/>
              </w:rPr>
              <w:lastRenderedPageBreak/>
              <w:t>Isi kandungan Q.S. An-Nisa’/4: 59 dan Q.S. An-Nahl/16: 64</w:t>
            </w:r>
            <w:r w:rsidRPr="003D5E61">
              <w:rPr>
                <w:rFonts w:eastAsiaTheme="minorEastAsia" w:cs="Times New Roman"/>
                <w:szCs w:val="24"/>
              </w:rPr>
              <w:t>.</w:t>
            </w:r>
          </w:p>
        </w:tc>
        <w:tc>
          <w:tcPr>
            <w:tcW w:w="2652" w:type="dxa"/>
            <w:shd w:val="clear" w:color="auto" w:fill="auto"/>
          </w:tcPr>
          <w:p w:rsidR="00407118" w:rsidRPr="005D6902" w:rsidRDefault="00407118" w:rsidP="00407118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CB7426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1.9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985494" w:rsidRDefault="00407118" w:rsidP="00407118">
            <w:pPr>
              <w:spacing w:after="0"/>
              <w:ind w:left="-14" w:firstLine="14"/>
              <w:rPr>
                <w:rFonts w:cs="Times New Roman"/>
                <w:szCs w:val="24"/>
              </w:rPr>
            </w:pPr>
            <w:proofErr w:type="spellStart"/>
            <w:r w:rsidRPr="00985494">
              <w:rPr>
                <w:rFonts w:cs="Times New Roman"/>
                <w:szCs w:val="24"/>
              </w:rPr>
              <w:t>Peserta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didik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cs="Times New Roman"/>
                <w:szCs w:val="24"/>
              </w:rPr>
              <w:t>dapat</w:t>
            </w:r>
            <w:proofErr w:type="spellEnd"/>
            <w:r>
              <w:rPr>
                <w:rFonts w:cs="Times New Roman"/>
                <w:szCs w:val="24"/>
                <w:lang w:val="id-ID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val="id-ID"/>
              </w:rPr>
              <w:t xml:space="preserve">menjelaskan definisi </w:t>
            </w:r>
            <w:proofErr w:type="gramStart"/>
            <w:r>
              <w:rPr>
                <w:rFonts w:eastAsiaTheme="minorEastAsia" w:cs="Times New Roman"/>
                <w:szCs w:val="24"/>
                <w:lang w:val="id-ID"/>
              </w:rPr>
              <w:t>dan  fungsi</w:t>
            </w:r>
            <w:proofErr w:type="gramEnd"/>
            <w:r>
              <w:rPr>
                <w:rFonts w:eastAsiaTheme="minorEastAsia" w:cs="Times New Roman"/>
                <w:szCs w:val="24"/>
                <w:lang w:val="id-ID"/>
              </w:rPr>
              <w:t xml:space="preserve"> hadis atas Al-Qur’an sesuai kandungan Q.S. An-Nisa’/4: 59 dan Q.S. An-Nahl/16: 64</w:t>
            </w:r>
            <w:r w:rsidRPr="00985494">
              <w:rPr>
                <w:rFonts w:eastAsiaTheme="minorEastAsia" w:cs="Times New Roman"/>
                <w:szCs w:val="24"/>
              </w:rPr>
              <w:t>..</w:t>
            </w:r>
          </w:p>
        </w:tc>
        <w:tc>
          <w:tcPr>
            <w:tcW w:w="2652" w:type="dxa"/>
            <w:shd w:val="clear" w:color="auto" w:fill="auto"/>
          </w:tcPr>
          <w:p w:rsidR="00407118" w:rsidRPr="005D6902" w:rsidRDefault="00407118" w:rsidP="00407118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CB7426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4071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1.10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Pr="003D5E61" w:rsidRDefault="00407118" w:rsidP="00407118">
            <w:pPr>
              <w:spacing w:after="0"/>
              <w:ind w:left="-14" w:firstLine="14"/>
              <w:rPr>
                <w:rFonts w:cs="Times New Roman"/>
                <w:szCs w:val="24"/>
                <w:lang w:val="id-ID"/>
              </w:rPr>
            </w:pPr>
            <w:r w:rsidRPr="003D5E61">
              <w:rPr>
                <w:rFonts w:cs="Times New Roman"/>
                <w:szCs w:val="24"/>
                <w:lang w:val="id-ID"/>
              </w:rPr>
              <w:t>Peserta</w:t>
            </w:r>
            <w:r>
              <w:rPr>
                <w:rFonts w:cs="Times New Roman"/>
                <w:szCs w:val="24"/>
                <w:lang w:val="id-ID"/>
              </w:rPr>
              <w:t xml:space="preserve"> </w:t>
            </w:r>
            <w:r w:rsidRPr="003D5E61">
              <w:rPr>
                <w:rFonts w:cs="Times New Roman"/>
                <w:szCs w:val="24"/>
                <w:lang w:val="id-ID"/>
              </w:rPr>
              <w:t>didik</w:t>
            </w:r>
            <w:r>
              <w:rPr>
                <w:rFonts w:cs="Times New Roman"/>
                <w:szCs w:val="24"/>
                <w:lang w:val="id-ID"/>
              </w:rPr>
              <w:t xml:space="preserve"> </w:t>
            </w:r>
            <w:r w:rsidRPr="003D5E61">
              <w:rPr>
                <w:rFonts w:cs="Times New Roman"/>
                <w:szCs w:val="24"/>
                <w:lang w:val="id-ID"/>
              </w:rPr>
              <w:t>dapat</w:t>
            </w:r>
            <w:r>
              <w:rPr>
                <w:rFonts w:cs="Times New Roman"/>
                <w:szCs w:val="24"/>
                <w:lang w:val="id-ID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val="id-ID"/>
              </w:rPr>
              <w:t>menciptakan karya berupa peta konsep definisi hadis dan fungsinya atas Al-Qur’an sehingga meyakini mushaf Al-Qur’an dan hadis Nabi sebagai pedoman hidup serta termotivasi untuk mendalami Al-Qur’an dan hadis</w:t>
            </w:r>
          </w:p>
        </w:tc>
        <w:tc>
          <w:tcPr>
            <w:tcW w:w="2652" w:type="dxa"/>
            <w:shd w:val="clear" w:color="auto" w:fill="auto"/>
          </w:tcPr>
          <w:p w:rsidR="00407118" w:rsidRPr="005D6902" w:rsidRDefault="00407118" w:rsidP="00407118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40711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D6E3BC" w:themeFill="accent3" w:themeFillTint="66"/>
          </w:tcPr>
          <w:p w:rsidR="00407118" w:rsidRPr="005D6902" w:rsidRDefault="00407118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407118" w:rsidRPr="005D6902" w:rsidRDefault="00407118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407118" w:rsidRPr="005D6902" w:rsidRDefault="00407118" w:rsidP="007923B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652" w:type="dxa"/>
            <w:shd w:val="clear" w:color="auto" w:fill="D6E3BC" w:themeFill="accent3" w:themeFillTint="66"/>
          </w:tcPr>
          <w:p w:rsidR="00407118" w:rsidRPr="005D6902" w:rsidRDefault="00407118" w:rsidP="00047CC4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2.1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pengertian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asmaulhusna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Al-‘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Alῖm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Khabῖr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As-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Samῖ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’,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Basῖr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dalilnya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407118" w:rsidRPr="001058A6" w:rsidRDefault="00407118" w:rsidP="00CB7426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>BAB I</w:t>
            </w:r>
            <w:r>
              <w:rPr>
                <w:rFonts w:ascii="Cambria" w:hAnsi="Cambria"/>
                <w:b/>
                <w:bCs/>
                <w:lang w:val="en-ID"/>
              </w:rPr>
              <w:t>I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 w:rsidR="00FE0A86" w:rsidRPr="00FE0A86">
              <w:rPr>
                <w:rFonts w:ascii="Cambria" w:hAnsi="Cambria"/>
                <w:b/>
                <w:bCs/>
                <w:lang w:val="en-ID"/>
              </w:rPr>
              <w:t>Asmaulhusna</w:t>
            </w:r>
            <w:proofErr w:type="spellEnd"/>
            <w:r w:rsidR="00FE0A86" w:rsidRPr="00FE0A86">
              <w:rPr>
                <w:rFonts w:ascii="Cambria" w:hAnsi="Cambria"/>
                <w:b/>
                <w:bCs/>
                <w:lang w:val="en-ID"/>
              </w:rPr>
              <w:t xml:space="preserve"> Al-‘</w:t>
            </w:r>
            <w:proofErr w:type="spellStart"/>
            <w:r w:rsidR="00FE0A86" w:rsidRPr="00FE0A86">
              <w:rPr>
                <w:rFonts w:ascii="Cambria" w:hAnsi="Cambria"/>
                <w:b/>
                <w:bCs/>
                <w:lang w:val="en-ID"/>
              </w:rPr>
              <w:t>Alῖm</w:t>
            </w:r>
            <w:proofErr w:type="spellEnd"/>
            <w:r w:rsidR="00FE0A86" w:rsidRPr="00FE0A86">
              <w:rPr>
                <w:rFonts w:ascii="Cambria" w:hAnsi="Cambria"/>
                <w:b/>
                <w:bCs/>
                <w:lang w:val="en-ID"/>
              </w:rPr>
              <w:t>, Al-</w:t>
            </w:r>
            <w:proofErr w:type="spellStart"/>
            <w:r w:rsidR="00FE0A86" w:rsidRPr="00FE0A86">
              <w:rPr>
                <w:rFonts w:ascii="Cambria" w:hAnsi="Cambria"/>
                <w:b/>
                <w:bCs/>
                <w:lang w:val="en-ID"/>
              </w:rPr>
              <w:t>Khabῖr</w:t>
            </w:r>
            <w:proofErr w:type="spellEnd"/>
            <w:r w:rsidR="00FE0A86" w:rsidRPr="00FE0A86">
              <w:rPr>
                <w:rFonts w:ascii="Cambria" w:hAnsi="Cambria"/>
                <w:b/>
                <w:bCs/>
                <w:lang w:val="en-ID"/>
              </w:rPr>
              <w:t>, As-</w:t>
            </w:r>
            <w:proofErr w:type="spellStart"/>
            <w:r w:rsidR="00FE0A86" w:rsidRPr="00FE0A86">
              <w:rPr>
                <w:rFonts w:ascii="Cambria" w:hAnsi="Cambria"/>
                <w:b/>
                <w:bCs/>
                <w:lang w:val="en-ID"/>
              </w:rPr>
              <w:t>Samῖ</w:t>
            </w:r>
            <w:proofErr w:type="spellEnd"/>
            <w:r w:rsidR="00FE0A86" w:rsidRPr="00FE0A86">
              <w:rPr>
                <w:rFonts w:ascii="Cambria" w:hAnsi="Cambria"/>
                <w:b/>
                <w:bCs/>
                <w:lang w:val="en-ID"/>
              </w:rPr>
              <w:t xml:space="preserve">’, </w:t>
            </w:r>
            <w:proofErr w:type="spellStart"/>
            <w:r w:rsidR="00FE0A86" w:rsidRPr="00FE0A86">
              <w:rPr>
                <w:rFonts w:ascii="Cambria" w:hAnsi="Cambria"/>
                <w:b/>
                <w:bCs/>
                <w:lang w:val="en-ID"/>
              </w:rPr>
              <w:t>dan</w:t>
            </w:r>
            <w:proofErr w:type="spellEnd"/>
            <w:r w:rsidR="00FE0A86" w:rsidRPr="00FE0A86">
              <w:rPr>
                <w:rFonts w:ascii="Cambria" w:hAnsi="Cambria"/>
                <w:b/>
                <w:bCs/>
                <w:lang w:val="en-ID"/>
              </w:rPr>
              <w:t xml:space="preserve"> Al-</w:t>
            </w:r>
            <w:proofErr w:type="spellStart"/>
            <w:r w:rsidR="00FE0A86" w:rsidRPr="00FE0A86">
              <w:rPr>
                <w:rFonts w:ascii="Cambria" w:hAnsi="Cambria"/>
                <w:b/>
                <w:bCs/>
                <w:lang w:val="en-ID"/>
              </w:rPr>
              <w:t>Basῖr</w:t>
            </w:r>
            <w:proofErr w:type="spellEnd"/>
          </w:p>
          <w:p w:rsidR="00407118" w:rsidRPr="00FE0A86" w:rsidRDefault="00FE0A86" w:rsidP="00FE0A86">
            <w:pPr>
              <w:pStyle w:val="BodyText"/>
              <w:numPr>
                <w:ilvl w:val="0"/>
                <w:numId w:val="24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 w:rsidRPr="00FE0A86">
              <w:rPr>
                <w:rFonts w:ascii="Cambria" w:hAnsi="Cambria" w:cs="Cambria"/>
                <w:spacing w:val="1"/>
              </w:rPr>
              <w:t>Asmaulhusna</w:t>
            </w:r>
            <w:proofErr w:type="spellEnd"/>
            <w:r w:rsidRPr="00FE0A86">
              <w:rPr>
                <w:rFonts w:ascii="Cambria" w:hAnsi="Cambria" w:cs="Cambria"/>
                <w:spacing w:val="1"/>
              </w:rPr>
              <w:t xml:space="preserve"> Al-‘</w:t>
            </w:r>
            <w:proofErr w:type="spellStart"/>
            <w:r w:rsidRPr="00FE0A86">
              <w:rPr>
                <w:rFonts w:ascii="Cambria" w:hAnsi="Cambria" w:cs="Cambria"/>
                <w:spacing w:val="1"/>
              </w:rPr>
              <w:t>Alῖm</w:t>
            </w:r>
            <w:proofErr w:type="spellEnd"/>
            <w:r w:rsidRPr="00FE0A86">
              <w:rPr>
                <w:rFonts w:ascii="Cambria" w:hAnsi="Cambria" w:cs="Cambria"/>
                <w:spacing w:val="1"/>
              </w:rPr>
              <w:t>, Al-</w:t>
            </w:r>
            <w:proofErr w:type="spellStart"/>
            <w:r w:rsidRPr="00FE0A86">
              <w:rPr>
                <w:rFonts w:ascii="Cambria" w:hAnsi="Cambria" w:cs="Cambria"/>
                <w:spacing w:val="1"/>
              </w:rPr>
              <w:t>Khabῖr</w:t>
            </w:r>
            <w:proofErr w:type="spellEnd"/>
            <w:r w:rsidRPr="00FE0A86">
              <w:rPr>
                <w:rFonts w:ascii="Cambria" w:hAnsi="Cambria" w:cs="Cambria"/>
                <w:spacing w:val="1"/>
              </w:rPr>
              <w:t>, As-</w:t>
            </w:r>
            <w:proofErr w:type="spellStart"/>
            <w:r w:rsidRPr="00FE0A86">
              <w:rPr>
                <w:rFonts w:ascii="Cambria" w:hAnsi="Cambria" w:cs="Cambria"/>
                <w:spacing w:val="1"/>
              </w:rPr>
              <w:t>Samῖ</w:t>
            </w:r>
            <w:proofErr w:type="spellEnd"/>
            <w:r w:rsidRPr="00FE0A86">
              <w:rPr>
                <w:rFonts w:ascii="Cambria" w:hAnsi="Cambria" w:cs="Cambria"/>
                <w:spacing w:val="1"/>
              </w:rPr>
              <w:t xml:space="preserve">’, </w:t>
            </w:r>
            <w:proofErr w:type="spellStart"/>
            <w:r w:rsidRPr="00FE0A86">
              <w:rPr>
                <w:rFonts w:ascii="Cambria" w:hAnsi="Cambria" w:cs="Cambria"/>
                <w:spacing w:val="1"/>
              </w:rPr>
              <w:t>dan</w:t>
            </w:r>
            <w:proofErr w:type="spellEnd"/>
            <w:r w:rsidRPr="00FE0A86">
              <w:rPr>
                <w:rFonts w:ascii="Cambria" w:hAnsi="Cambria" w:cs="Cambria"/>
                <w:spacing w:val="1"/>
              </w:rPr>
              <w:t xml:space="preserve"> Al-</w:t>
            </w:r>
            <w:proofErr w:type="spellStart"/>
            <w:r w:rsidRPr="00FE0A86">
              <w:rPr>
                <w:rFonts w:ascii="Cambria" w:hAnsi="Cambria" w:cs="Cambria"/>
                <w:spacing w:val="1"/>
              </w:rPr>
              <w:t>Basῖr</w:t>
            </w:r>
            <w:proofErr w:type="spellEnd"/>
          </w:p>
          <w:p w:rsidR="00FE0A86" w:rsidRPr="00E35422" w:rsidRDefault="00FE0A86" w:rsidP="00FE0A86">
            <w:pPr>
              <w:pStyle w:val="BodyText"/>
              <w:numPr>
                <w:ilvl w:val="0"/>
                <w:numId w:val="24"/>
              </w:numPr>
              <w:spacing w:before="4"/>
              <w:rPr>
                <w:rFonts w:ascii="Cambria" w:hAnsi="Cambria"/>
                <w:lang w:val="id-ID"/>
              </w:rPr>
            </w:pPr>
            <w:r w:rsidRPr="00FE0A86">
              <w:rPr>
                <w:rFonts w:ascii="Cambria" w:hAnsi="Cambria"/>
                <w:lang w:val="id-ID"/>
              </w:rPr>
              <w:t>Implementasi Iman kepada Allah Swt melalui asmaulhusna Al-‘Alῖm, Al-Khabῖr, As-Samῖ’, dan Al-Basῖr</w:t>
            </w:r>
          </w:p>
          <w:p w:rsidR="00407118" w:rsidRPr="00650F63" w:rsidRDefault="00407118" w:rsidP="00650F63">
            <w:pPr>
              <w:pStyle w:val="BodyText"/>
              <w:spacing w:before="4"/>
              <w:ind w:left="360"/>
              <w:rPr>
                <w:rFonts w:ascii="Cambria" w:hAnsi="Cambria"/>
                <w:lang w:val="en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2.2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contoh-contoh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penerapan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iman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kepada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Alla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Swt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melalui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asmaulhusna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Al-‘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Alῖm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Khabῖr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As-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Samῖ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’,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Basῖr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F23A93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Pr="005D6902" w:rsidRDefault="00407118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2.3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poster yang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berhubungan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dengan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orang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beriman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kepada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Allah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kehidupan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sehari-hari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yang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berkaitan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dengan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asmaulhusna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Al-‘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Alῖm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r w:rsidRPr="00FE0A86">
              <w:rPr>
                <w:rFonts w:eastAsia="Times New Roman" w:cs="Times New Roman"/>
                <w:szCs w:val="24"/>
              </w:rPr>
              <w:lastRenderedPageBreak/>
              <w:t>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Khabῖr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As-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Samῖ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’,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Basῖr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F23A93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2.4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Mengimplementasikan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sifat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asmaulhusna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Al-‘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Alῖm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Khabῖr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, As-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Samῖ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’,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Al-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Basῖr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F23A93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407118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407118" w:rsidRPr="005D6902" w:rsidRDefault="00407118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07118" w:rsidRDefault="00407118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2.5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07118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mengimplementasikan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percaya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diri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tekun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teliti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menjadi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pendengar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yang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baik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visioner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407118" w:rsidRPr="005D6902" w:rsidRDefault="00407118" w:rsidP="00F23A93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407118" w:rsidRPr="005D6902" w:rsidRDefault="00407118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FE0A86">
        <w:trPr>
          <w:trHeight w:val="79"/>
        </w:trPr>
        <w:tc>
          <w:tcPr>
            <w:tcW w:w="1757" w:type="dxa"/>
            <w:shd w:val="clear" w:color="auto" w:fill="D6E3BC" w:themeFill="accent3" w:themeFillTint="66"/>
          </w:tcPr>
          <w:p w:rsidR="00FE0A86" w:rsidRPr="005D6902" w:rsidRDefault="00FE0A86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FE0A86" w:rsidRDefault="00FE0A86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FE0A86" w:rsidRPr="00FE0A86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2652" w:type="dxa"/>
            <w:shd w:val="clear" w:color="auto" w:fill="D6E3BC" w:themeFill="accent3" w:themeFillTint="66"/>
          </w:tcPr>
          <w:p w:rsidR="00FE0A86" w:rsidRPr="005D6902" w:rsidRDefault="00FE0A86" w:rsidP="00FE0A86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FE0A86" w:rsidRPr="005D6902" w:rsidRDefault="00FE0A86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E0A86" w:rsidRDefault="00FE0A86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3.1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E0A86" w:rsidRPr="00FE0A86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hakikat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salat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zikir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sebagai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pencegah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perbuatan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keji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mungkar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FE0A86" w:rsidRPr="001058A6" w:rsidRDefault="00FE0A86" w:rsidP="00FE0A86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>BAB I</w:t>
            </w:r>
            <w:r>
              <w:rPr>
                <w:rFonts w:ascii="Cambria" w:hAnsi="Cambria"/>
                <w:b/>
                <w:bCs/>
                <w:lang w:val="en-ID"/>
              </w:rPr>
              <w:t>II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Asmaulhusna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 Al-‘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Alῖm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>, Al-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Khabῖr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>, As-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Samῖ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’,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dan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 Al-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Basῖr</w:t>
            </w:r>
            <w:proofErr w:type="spellEnd"/>
          </w:p>
          <w:p w:rsidR="00FE0A86" w:rsidRPr="00FE0A86" w:rsidRDefault="00FE0A86" w:rsidP="00FE0A86">
            <w:pPr>
              <w:pStyle w:val="BodyText"/>
              <w:numPr>
                <w:ilvl w:val="0"/>
                <w:numId w:val="30"/>
              </w:numPr>
              <w:spacing w:before="4"/>
              <w:rPr>
                <w:rFonts w:ascii="Cambria" w:hAnsi="Cambria"/>
                <w:lang w:val="id-ID"/>
              </w:rPr>
            </w:pPr>
            <w:r w:rsidRPr="00FE0A86">
              <w:rPr>
                <w:rFonts w:ascii="Cambria" w:hAnsi="Cambria"/>
                <w:lang w:val="id-ID"/>
              </w:rPr>
              <w:t>Shalat dan Pelaksanaan nya</w:t>
            </w:r>
          </w:p>
          <w:p w:rsidR="00FE0A86" w:rsidRPr="005D6902" w:rsidRDefault="00FE0A86" w:rsidP="00FE0A86">
            <w:pPr>
              <w:pStyle w:val="BodyText"/>
              <w:numPr>
                <w:ilvl w:val="0"/>
                <w:numId w:val="30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Zikir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dan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Pelaksanaannya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FE0A86" w:rsidRPr="005D6902" w:rsidRDefault="00FE0A86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E0A86" w:rsidRDefault="00FE0A86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3.2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E0A86" w:rsidRPr="00FE0A86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karya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berupa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kata-kata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hikmah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yang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mengandung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isi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bahwa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salat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zikir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mencegah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perbuatan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keji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mungkar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FE0A86" w:rsidRPr="005D6902" w:rsidRDefault="00FE0A86" w:rsidP="00F23A93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FE0A86" w:rsidRPr="005D6902" w:rsidRDefault="00FE0A86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E0A86" w:rsidRDefault="00FE0A86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3.3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E0A86" w:rsidRPr="00FE0A86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mengimplementasikan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salat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lima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waktu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zikir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secara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konsisten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sehingga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mencegah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perbuatan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keji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mungkar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FE0A86" w:rsidRPr="005D6902" w:rsidRDefault="00FE0A86" w:rsidP="00F23A93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FE0A86">
        <w:trPr>
          <w:trHeight w:val="79"/>
        </w:trPr>
        <w:tc>
          <w:tcPr>
            <w:tcW w:w="1757" w:type="dxa"/>
            <w:shd w:val="clear" w:color="auto" w:fill="D6E3BC" w:themeFill="accent3" w:themeFillTint="66"/>
          </w:tcPr>
          <w:p w:rsidR="00FE0A86" w:rsidRPr="005D6902" w:rsidRDefault="00FE0A86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FE0A86" w:rsidRDefault="00FE0A86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FE0A86" w:rsidRPr="00FE0A86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2652" w:type="dxa"/>
            <w:shd w:val="clear" w:color="auto" w:fill="D6E3BC" w:themeFill="accent3" w:themeFillTint="66"/>
          </w:tcPr>
          <w:p w:rsidR="00FE0A86" w:rsidRPr="005D6902" w:rsidRDefault="00FE0A86" w:rsidP="00FE0A86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2D7DF5">
        <w:trPr>
          <w:trHeight w:val="79"/>
        </w:trPr>
        <w:tc>
          <w:tcPr>
            <w:tcW w:w="1757" w:type="dxa"/>
            <w:shd w:val="clear" w:color="auto" w:fill="auto"/>
          </w:tcPr>
          <w:p w:rsidR="00FE0A86" w:rsidRPr="005D6902" w:rsidRDefault="00FE0A86" w:rsidP="00F0116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E0A86" w:rsidRDefault="00FE0A86" w:rsidP="00852AC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4.1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E0A86" w:rsidRPr="00FE0A86" w:rsidRDefault="00FE0A86" w:rsidP="00CB7426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ketentuan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sujud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sahwi</w:t>
            </w:r>
            <w:proofErr w:type="gramStart"/>
            <w:r w:rsidRPr="00FE0A86">
              <w:rPr>
                <w:rFonts w:eastAsia="Times New Roman" w:cs="Times New Roman"/>
                <w:szCs w:val="24"/>
              </w:rPr>
              <w:t>,tilawah</w:t>
            </w:r>
            <w:proofErr w:type="spellEnd"/>
            <w:proofErr w:type="gram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syukur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FE0A86" w:rsidRPr="001058A6" w:rsidRDefault="00FE0A86" w:rsidP="00FE0A86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 xml:space="preserve">BAB </w:t>
            </w:r>
            <w:r>
              <w:rPr>
                <w:rFonts w:ascii="Cambria" w:hAnsi="Cambria"/>
                <w:b/>
                <w:bCs/>
                <w:lang w:val="en-ID"/>
              </w:rPr>
              <w:t>IV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Sujud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Sahwi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,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Tilawah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dan</w:t>
            </w:r>
            <w:proofErr w:type="spellEnd"/>
            <w:r w:rsidRPr="00FE0A8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Pr="00FE0A86">
              <w:rPr>
                <w:rFonts w:ascii="Cambria" w:hAnsi="Cambria"/>
                <w:b/>
                <w:bCs/>
                <w:lang w:val="en-ID"/>
              </w:rPr>
              <w:t>Syukur</w:t>
            </w:r>
            <w:proofErr w:type="spellEnd"/>
          </w:p>
          <w:p w:rsidR="00FE0A86" w:rsidRPr="00FE0A86" w:rsidRDefault="00FE0A86" w:rsidP="00FE0A86">
            <w:pPr>
              <w:pStyle w:val="BodyText"/>
              <w:numPr>
                <w:ilvl w:val="0"/>
                <w:numId w:val="31"/>
              </w:numPr>
              <w:spacing w:before="4"/>
              <w:rPr>
                <w:rFonts w:ascii="Cambria" w:hAnsi="Cambria"/>
                <w:lang w:val="id-ID"/>
              </w:rPr>
            </w:pPr>
            <w:r w:rsidRPr="00FE0A86">
              <w:rPr>
                <w:rFonts w:ascii="Cambria" w:hAnsi="Cambria"/>
                <w:lang w:val="id-ID"/>
              </w:rPr>
              <w:t xml:space="preserve">Sujud Sahwi dan </w:t>
            </w:r>
            <w:r w:rsidRPr="00FE0A86">
              <w:rPr>
                <w:rFonts w:ascii="Cambria" w:hAnsi="Cambria"/>
                <w:lang w:val="id-ID"/>
              </w:rPr>
              <w:lastRenderedPageBreak/>
              <w:t>Ketentuan nya</w:t>
            </w:r>
          </w:p>
          <w:p w:rsidR="00FE0A86" w:rsidRPr="00FE0A86" w:rsidRDefault="00FE0A86" w:rsidP="00FE0A86">
            <w:pPr>
              <w:pStyle w:val="BodyText"/>
              <w:numPr>
                <w:ilvl w:val="0"/>
                <w:numId w:val="31"/>
              </w:numPr>
              <w:spacing w:before="4"/>
              <w:rPr>
                <w:rFonts w:ascii="Cambria" w:hAnsi="Cambria"/>
                <w:lang w:val="id-ID"/>
              </w:rPr>
            </w:pPr>
            <w:r w:rsidRPr="00FE0A86">
              <w:rPr>
                <w:rFonts w:ascii="Cambria" w:hAnsi="Cambria"/>
                <w:lang w:val="id-ID"/>
              </w:rPr>
              <w:t>Sujud Tilawah dan Ketentuan nya</w:t>
            </w:r>
          </w:p>
          <w:p w:rsidR="00FE0A86" w:rsidRPr="00FE0A86" w:rsidRDefault="00FE0A86" w:rsidP="00FE0A86">
            <w:pPr>
              <w:pStyle w:val="BodyText"/>
              <w:numPr>
                <w:ilvl w:val="0"/>
                <w:numId w:val="31"/>
              </w:numPr>
              <w:spacing w:before="4"/>
              <w:rPr>
                <w:rFonts w:ascii="Cambria" w:hAnsi="Cambria"/>
                <w:lang w:val="id-ID"/>
              </w:rPr>
            </w:pPr>
            <w:r w:rsidRPr="00FE0A86">
              <w:rPr>
                <w:rFonts w:ascii="Cambria" w:hAnsi="Cambria"/>
                <w:lang w:val="id-ID"/>
              </w:rPr>
              <w:t>Sujud Syukur dan Ketentuan nya</w:t>
            </w:r>
          </w:p>
          <w:p w:rsidR="00FE0A86" w:rsidRPr="005D6902" w:rsidRDefault="00FE0A86" w:rsidP="00FE0A86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E0A86" w:rsidRPr="005D6902" w:rsidRDefault="00FE0A86" w:rsidP="0009558B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C11068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E0A86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4.2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FE0A86" w:rsidRPr="00FE0A86" w:rsidRDefault="00FE0A8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tata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cara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sujud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sahwi</w:t>
            </w:r>
            <w:proofErr w:type="gramStart"/>
            <w:r w:rsidRPr="00FE0A86">
              <w:rPr>
                <w:rFonts w:eastAsia="Times New Roman" w:cs="Times New Roman"/>
                <w:szCs w:val="24"/>
              </w:rPr>
              <w:t>,tilawah</w:t>
            </w:r>
            <w:proofErr w:type="spellEnd"/>
            <w:proofErr w:type="gram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syukur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..</w:t>
            </w:r>
          </w:p>
        </w:tc>
        <w:tc>
          <w:tcPr>
            <w:tcW w:w="2652" w:type="dxa"/>
            <w:vMerge/>
            <w:shd w:val="clear" w:color="auto" w:fill="auto"/>
          </w:tcPr>
          <w:p w:rsidR="00FE0A86" w:rsidRPr="005D6902" w:rsidRDefault="00FE0A86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C11068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E0A86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4.3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FE0A86" w:rsidRPr="00FE0A86" w:rsidRDefault="00FE0A8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mempraktikkan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sujud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sahwi,tilawah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syukur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sesuai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ketentuan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tata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caranya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FE0A86" w:rsidRPr="005D6902" w:rsidRDefault="00FE0A86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C11068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E0A86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4.4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FE0A86" w:rsidRPr="00FE0A86" w:rsidRDefault="00FE0A8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E0A8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membangun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tunduk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kepada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aturan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Allah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rendah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hati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menjauhkan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diri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dari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perilaku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sombong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takabur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serta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menjadi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insan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yang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pandai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E0A86">
              <w:rPr>
                <w:rFonts w:eastAsia="Times New Roman" w:cs="Times New Roman"/>
                <w:szCs w:val="24"/>
              </w:rPr>
              <w:t>bersyukur</w:t>
            </w:r>
            <w:proofErr w:type="spellEnd"/>
            <w:r w:rsidRPr="00FE0A8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E0A86" w:rsidRPr="005D6902" w:rsidTr="00FE0A86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6E3BC" w:themeFill="accent3" w:themeFillTint="66"/>
          </w:tcPr>
          <w:p w:rsidR="00FE0A86" w:rsidRDefault="00FE0A8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FE0A86" w:rsidRDefault="00FE0A86" w:rsidP="001007DC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FE0A86">
            <w:pPr>
              <w:pStyle w:val="BodyText"/>
              <w:spacing w:before="4"/>
              <w:ind w:left="360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FE0A86" w:rsidRPr="005D6902" w:rsidRDefault="00FE0A8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A232D7" w:rsidRPr="005D6902" w:rsidTr="006D1025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232D7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5.1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FE0A86" w:rsidRDefault="00A232D7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A232D7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sejarah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Bani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Umayyah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di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Damaskus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(661-750 M)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membangun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tata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kelola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berbagai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bidang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(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pemerintahan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hukum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sosial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ekonomi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keagamaan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pendidikan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>)</w:t>
            </w:r>
          </w:p>
        </w:tc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4F40" w:rsidRPr="001058A6" w:rsidRDefault="00714F40" w:rsidP="00714F40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 xml:space="preserve">BAB </w:t>
            </w:r>
            <w:r>
              <w:rPr>
                <w:rFonts w:ascii="Cambria" w:hAnsi="Cambria"/>
                <w:b/>
                <w:bCs/>
                <w:lang w:val="en-ID"/>
              </w:rPr>
              <w:t>V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 w:rsidRPr="00714F40">
              <w:rPr>
                <w:rFonts w:ascii="Cambria" w:hAnsi="Cambria"/>
                <w:b/>
                <w:bCs/>
                <w:lang w:val="en-ID"/>
              </w:rPr>
              <w:t>Peradaban</w:t>
            </w:r>
            <w:proofErr w:type="spellEnd"/>
            <w:r w:rsidRPr="00714F40">
              <w:rPr>
                <w:rFonts w:ascii="Cambria" w:hAnsi="Cambria"/>
                <w:b/>
                <w:bCs/>
                <w:lang w:val="en-ID"/>
              </w:rPr>
              <w:t xml:space="preserve"> Islam </w:t>
            </w:r>
            <w:proofErr w:type="spellStart"/>
            <w:r w:rsidRPr="00714F40">
              <w:rPr>
                <w:rFonts w:ascii="Cambria" w:hAnsi="Cambria"/>
                <w:b/>
                <w:bCs/>
                <w:lang w:val="en-ID"/>
              </w:rPr>
              <w:t>Bani</w:t>
            </w:r>
            <w:proofErr w:type="spellEnd"/>
            <w:r w:rsidRPr="00714F40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Pr="00714F40">
              <w:rPr>
                <w:rFonts w:ascii="Cambria" w:hAnsi="Cambria"/>
                <w:b/>
                <w:bCs/>
                <w:lang w:val="en-ID"/>
              </w:rPr>
              <w:t>Umayyah</w:t>
            </w:r>
            <w:proofErr w:type="spellEnd"/>
            <w:r w:rsidRPr="00714F40">
              <w:rPr>
                <w:rFonts w:ascii="Cambria" w:hAnsi="Cambria"/>
                <w:b/>
                <w:bCs/>
                <w:lang w:val="en-ID"/>
              </w:rPr>
              <w:t xml:space="preserve"> di </w:t>
            </w:r>
            <w:proofErr w:type="spellStart"/>
            <w:r w:rsidR="001E3B8D">
              <w:rPr>
                <w:rFonts w:ascii="Cambria" w:hAnsi="Cambria"/>
                <w:b/>
                <w:bCs/>
                <w:lang w:val="en-ID"/>
              </w:rPr>
              <w:t>Dam</w:t>
            </w:r>
            <w:r w:rsidRPr="00714F40">
              <w:rPr>
                <w:rFonts w:ascii="Cambria" w:hAnsi="Cambria"/>
                <w:b/>
                <w:bCs/>
                <w:lang w:val="en-ID"/>
              </w:rPr>
              <w:t>a</w:t>
            </w:r>
            <w:r w:rsidR="00FD7432">
              <w:rPr>
                <w:rFonts w:ascii="Cambria" w:hAnsi="Cambria"/>
                <w:b/>
                <w:bCs/>
                <w:lang w:val="en-ID"/>
              </w:rPr>
              <w:t>s</w:t>
            </w:r>
            <w:r w:rsidRPr="00714F40">
              <w:rPr>
                <w:rFonts w:ascii="Cambria" w:hAnsi="Cambria"/>
                <w:b/>
                <w:bCs/>
                <w:lang w:val="en-ID"/>
              </w:rPr>
              <w:t>kus</w:t>
            </w:r>
            <w:proofErr w:type="spellEnd"/>
          </w:p>
          <w:p w:rsidR="00714F40" w:rsidRPr="00714F40" w:rsidRDefault="00714F40" w:rsidP="00714F40">
            <w:pPr>
              <w:pStyle w:val="BodyText"/>
              <w:numPr>
                <w:ilvl w:val="0"/>
                <w:numId w:val="32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Sejarah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Daulah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Bani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Umayyah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di </w:t>
            </w:r>
            <w:proofErr w:type="spellStart"/>
            <w:r>
              <w:rPr>
                <w:rFonts w:ascii="Cambria" w:hAnsi="Cambria"/>
                <w:lang w:val="en-ID"/>
              </w:rPr>
              <w:t>Damaskus</w:t>
            </w:r>
            <w:proofErr w:type="spellEnd"/>
          </w:p>
          <w:p w:rsidR="00714F40" w:rsidRPr="00FE0A86" w:rsidRDefault="00714F40" w:rsidP="00714F40">
            <w:pPr>
              <w:pStyle w:val="BodyText"/>
              <w:numPr>
                <w:ilvl w:val="0"/>
                <w:numId w:val="32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Peradaban</w:t>
            </w:r>
            <w:proofErr w:type="spellEnd"/>
            <w:r>
              <w:rPr>
                <w:rFonts w:ascii="Cambria" w:hAnsi="Cambria"/>
                <w:lang w:val="en-ID"/>
              </w:rPr>
              <w:t xml:space="preserve"> Islam </w:t>
            </w:r>
            <w:proofErr w:type="spellStart"/>
            <w:r>
              <w:rPr>
                <w:rFonts w:ascii="Cambria" w:hAnsi="Cambria"/>
                <w:lang w:val="en-ID"/>
              </w:rPr>
              <w:t>Bani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Umayyah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di </w:t>
            </w:r>
            <w:proofErr w:type="spellStart"/>
            <w:r>
              <w:rPr>
                <w:rFonts w:ascii="Cambria" w:hAnsi="Cambria"/>
                <w:lang w:val="en-ID"/>
              </w:rPr>
              <w:t>Damaskus</w:t>
            </w:r>
            <w:proofErr w:type="spellEnd"/>
          </w:p>
          <w:p w:rsidR="00A232D7" w:rsidRPr="005D6902" w:rsidRDefault="00A232D7" w:rsidP="00714F40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A232D7" w:rsidRPr="005D6902" w:rsidTr="006D1025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232D7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5.2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FE0A86" w:rsidRDefault="00A232D7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A232D7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bagan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timeline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perkembangan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Islam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pada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masa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Bani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Umayyah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di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Damaskus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A232D7" w:rsidRPr="005D6902" w:rsidTr="006D1025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232D7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5.3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FE0A86" w:rsidRDefault="00A232D7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A232D7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meyakini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bahwa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agama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mendorong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peradaban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A232D7" w:rsidRPr="005D6902" w:rsidTr="006D1025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232D7" w:rsidRDefault="00A232D7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5.4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FE0A86" w:rsidRDefault="00A232D7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A232D7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membangun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cinta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tanah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air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lastRenderedPageBreak/>
              <w:t>semangat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membangun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A232D7">
              <w:rPr>
                <w:rFonts w:eastAsia="Times New Roman" w:cs="Times New Roman"/>
                <w:szCs w:val="24"/>
              </w:rPr>
              <w:t>negeri</w:t>
            </w:r>
            <w:proofErr w:type="spellEnd"/>
            <w:r w:rsidRPr="00A232D7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32D7" w:rsidRPr="005D6902" w:rsidRDefault="00A232D7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p w:rsidR="00047CC4" w:rsidRDefault="00047CC4" w:rsidP="004B1945">
      <w:pPr>
        <w:spacing w:after="0"/>
      </w:pPr>
    </w:p>
    <w:p w:rsidR="003E2BD8" w:rsidRDefault="003E2BD8" w:rsidP="004B1945">
      <w:pPr>
        <w:spacing w:after="0"/>
      </w:pPr>
    </w:p>
    <w:p w:rsidR="003E2BD8" w:rsidRDefault="003E2BD8" w:rsidP="004B1945">
      <w:pPr>
        <w:spacing w:after="0"/>
      </w:pPr>
    </w:p>
    <w:p w:rsidR="003E2BD8" w:rsidRDefault="003E2BD8" w:rsidP="004B1945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3"/>
        <w:gridCol w:w="9864"/>
        <w:gridCol w:w="3387"/>
      </w:tblGrid>
      <w:tr w:rsidR="00B50939" w:rsidTr="00B50939">
        <w:trPr>
          <w:jc w:val="center"/>
        </w:trPr>
        <w:tc>
          <w:tcPr>
            <w:tcW w:w="3153" w:type="dxa"/>
          </w:tcPr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Mengetahui</w:t>
            </w:r>
            <w:proofErr w:type="spellEnd"/>
            <w:r>
              <w:rPr>
                <w:rFonts w:asciiTheme="majorHAnsi" w:hAnsiTheme="majorHAnsi"/>
              </w:rPr>
              <w:t>,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Kepala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Sekolah</w:t>
            </w:r>
            <w:proofErr w:type="spellEnd"/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  <w:tc>
          <w:tcPr>
            <w:tcW w:w="9864" w:type="dxa"/>
          </w:tcPr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</w:p>
        </w:tc>
        <w:tc>
          <w:tcPr>
            <w:tcW w:w="3387" w:type="dxa"/>
          </w:tcPr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en-ID"/>
              </w:rPr>
            </w:pPr>
            <w:r>
              <w:rPr>
                <w:rFonts w:asciiTheme="majorHAnsi" w:hAnsiTheme="majorHAnsi"/>
                <w:lang w:val="en-ID"/>
              </w:rPr>
              <w:t>….., ……………………..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id-ID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Guru Mata </w:t>
            </w:r>
            <w:proofErr w:type="spellStart"/>
            <w:r>
              <w:rPr>
                <w:rFonts w:asciiTheme="majorHAnsi" w:hAnsiTheme="majorHAnsi"/>
              </w:rPr>
              <w:t>Pelajaran</w:t>
            </w:r>
            <w:proofErr w:type="spellEnd"/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</w:tr>
    </w:tbl>
    <w:p w:rsidR="002444E0" w:rsidRDefault="004B1945" w:rsidP="002444E0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br w:type="page"/>
      </w:r>
      <w:r w:rsidR="00CC2DA5" w:rsidRPr="00E34BFD">
        <w:rPr>
          <w:rFonts w:ascii="Cambria" w:hAnsi="Cambria"/>
          <w:b/>
          <w:szCs w:val="24"/>
        </w:rPr>
        <w:lastRenderedPageBreak/>
        <w:t xml:space="preserve"> </w:t>
      </w:r>
      <w:r w:rsidR="002444E0">
        <w:rPr>
          <w:rFonts w:ascii="Cambria" w:hAnsi="Cambria"/>
          <w:b/>
          <w:sz w:val="36"/>
          <w:szCs w:val="36"/>
        </w:rPr>
        <w:t>JURNAL MENGAJAR GURU</w:t>
      </w:r>
    </w:p>
    <w:p w:rsidR="002444E0" w:rsidRPr="00E34BFD" w:rsidRDefault="002444E0" w:rsidP="002444E0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  <w:r>
        <w:rPr>
          <w:rFonts w:ascii="Cambria" w:hAnsi="Cambria"/>
          <w:b/>
          <w:szCs w:val="24"/>
        </w:rPr>
        <w:t xml:space="preserve"> / 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2444E0" w:rsidRPr="00E34BFD" w:rsidRDefault="002444E0" w:rsidP="002444E0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2444E0" w:rsidRPr="00E34BFD" w:rsidTr="001007DC">
        <w:tc>
          <w:tcPr>
            <w:tcW w:w="2048" w:type="dxa"/>
            <w:shd w:val="clear" w:color="auto" w:fill="auto"/>
            <w:hideMark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PAI</w:t>
            </w:r>
          </w:p>
        </w:tc>
        <w:tc>
          <w:tcPr>
            <w:tcW w:w="1701" w:type="dxa"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D</w:t>
            </w:r>
          </w:p>
        </w:tc>
      </w:tr>
      <w:tr w:rsidR="002444E0" w:rsidRPr="00E34BFD" w:rsidTr="001007DC">
        <w:tc>
          <w:tcPr>
            <w:tcW w:w="2048" w:type="dxa"/>
            <w:shd w:val="clear" w:color="auto" w:fill="auto"/>
            <w:hideMark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2444E0" w:rsidRPr="00E34BFD" w:rsidRDefault="002444E0" w:rsidP="002444E0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VII/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2444E0" w:rsidRPr="00E34BFD" w:rsidRDefault="002444E0" w:rsidP="001007DC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2444E0" w:rsidRPr="00E34BFD" w:rsidRDefault="002444E0" w:rsidP="002444E0">
      <w:pPr>
        <w:spacing w:after="0"/>
        <w:rPr>
          <w:sz w:val="10"/>
          <w:szCs w:val="8"/>
        </w:rPr>
      </w:pPr>
    </w:p>
    <w:tbl>
      <w:tblPr>
        <w:tblW w:w="1730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605"/>
        <w:gridCol w:w="427"/>
        <w:gridCol w:w="1345"/>
        <w:gridCol w:w="627"/>
        <w:gridCol w:w="3375"/>
        <w:gridCol w:w="2652"/>
        <w:gridCol w:w="1418"/>
        <w:gridCol w:w="1276"/>
        <w:gridCol w:w="425"/>
        <w:gridCol w:w="425"/>
        <w:gridCol w:w="425"/>
        <w:gridCol w:w="2552"/>
      </w:tblGrid>
      <w:tr w:rsidR="002444E0" w:rsidRPr="005D6902" w:rsidTr="001007DC">
        <w:trPr>
          <w:trHeight w:val="300"/>
          <w:tblHeader/>
        </w:trPr>
        <w:tc>
          <w:tcPr>
            <w:tcW w:w="1757" w:type="dxa"/>
            <w:vMerge w:val="restart"/>
            <w:shd w:val="clear" w:color="000000" w:fill="76933C"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/</w:t>
            </w:r>
          </w:p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002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2652" w:type="dxa"/>
            <w:vMerge w:val="restart"/>
            <w:shd w:val="clear" w:color="000000" w:fill="76933C"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418" w:type="dxa"/>
            <w:vMerge w:val="restart"/>
            <w:shd w:val="clear" w:color="000000" w:fill="76933C"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51" w:type="dxa"/>
            <w:gridSpan w:val="4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2552" w:type="dxa"/>
            <w:vMerge w:val="restart"/>
            <w:shd w:val="clear" w:color="000000" w:fill="76933C"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2444E0" w:rsidRPr="005D6902" w:rsidTr="001007DC">
        <w:trPr>
          <w:trHeight w:val="300"/>
          <w:tblHeader/>
        </w:trPr>
        <w:tc>
          <w:tcPr>
            <w:tcW w:w="1757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2652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276" w:type="dxa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  <w:r w:rsidRPr="005D6902"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2552" w:type="dxa"/>
            <w:vMerge/>
            <w:vAlign w:val="center"/>
            <w:hideMark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2"/>
              </w:rPr>
            </w:pPr>
          </w:p>
        </w:tc>
      </w:tr>
      <w:tr w:rsidR="002444E0" w:rsidRPr="002444E0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proofErr w:type="spellStart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Juli</w:t>
            </w:r>
            <w:proofErr w:type="spellEnd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 xml:space="preserve"> </w:t>
            </w:r>
            <w:proofErr w:type="spellStart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Minggu</w:t>
            </w:r>
            <w:proofErr w:type="spellEnd"/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 xml:space="preserve"> Ke-3</w:t>
            </w: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</w:t>
            </w:r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ind w:left="-14"/>
              <w:rPr>
                <w:rFonts w:cs="Times New Roman"/>
                <w:szCs w:val="24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membaca </w:t>
            </w:r>
            <w:r>
              <w:rPr>
                <w:rFonts w:eastAsia="Times New Roman" w:cs="Times New Roman"/>
                <w:szCs w:val="24"/>
                <w:lang w:val="id-ID"/>
              </w:rPr>
              <w:t>Q.S. Al-Anbiya’/21: 30 dan Q.S. Al-A’raf/7: 54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>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2444E0" w:rsidRPr="001058A6" w:rsidRDefault="002444E0" w:rsidP="002444E0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smartTag w:uri="urn:schemas-microsoft-com:office:smarttags" w:element="stockticker">
              <w:r w:rsidRPr="001058A6">
                <w:rPr>
                  <w:rFonts w:ascii="Cambria" w:hAnsi="Cambria"/>
                  <w:b/>
                  <w:bCs/>
                  <w:lang w:val="en-ID"/>
                </w:rPr>
                <w:t>BAB</w:t>
              </w:r>
            </w:smartTag>
            <w:r w:rsidRPr="001058A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r>
              <w:rPr>
                <w:rFonts w:ascii="Cambria" w:hAnsi="Cambria"/>
                <w:b/>
                <w:bCs/>
                <w:lang w:val="en-ID"/>
              </w:rPr>
              <w:t>6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Penciptaan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Alam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Semesta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Bukti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Kekuasaan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Allah SWT</w:t>
            </w:r>
          </w:p>
          <w:p w:rsidR="002444E0" w:rsidRPr="002444E0" w:rsidRDefault="002444E0" w:rsidP="002444E0">
            <w:pPr>
              <w:pStyle w:val="BodyText"/>
              <w:numPr>
                <w:ilvl w:val="0"/>
                <w:numId w:val="33"/>
              </w:numPr>
              <w:spacing w:before="4"/>
              <w:rPr>
                <w:rFonts w:ascii="Cambria" w:hAnsi="Cambria"/>
                <w:lang w:val="id-ID"/>
              </w:rPr>
            </w:pPr>
            <w:r w:rsidRPr="002444E0">
              <w:rPr>
                <w:rFonts w:ascii="Cambria" w:hAnsi="Cambria" w:cs="Cambria"/>
                <w:spacing w:val="1"/>
                <w:lang w:val="id-ID"/>
              </w:rPr>
              <w:t>Q.S. Al-Anbiya’/21: 30 dan Q.S. Al-A’raf/7: 54</w:t>
            </w:r>
          </w:p>
          <w:p w:rsidR="002444E0" w:rsidRPr="002444E0" w:rsidRDefault="002444E0" w:rsidP="002444E0">
            <w:pPr>
              <w:pStyle w:val="BodyText"/>
              <w:numPr>
                <w:ilvl w:val="0"/>
                <w:numId w:val="33"/>
              </w:numPr>
              <w:spacing w:before="4"/>
              <w:rPr>
                <w:rFonts w:ascii="Cambria" w:hAnsi="Cambria"/>
                <w:lang w:val="id-ID"/>
              </w:rPr>
            </w:pPr>
            <w:r w:rsidRPr="002444E0">
              <w:rPr>
                <w:rFonts w:ascii="Cambria" w:hAnsi="Cambria"/>
                <w:lang w:val="id-ID"/>
              </w:rPr>
              <w:t>Hukum bacaan gunnah</w:t>
            </w:r>
          </w:p>
          <w:p w:rsidR="002444E0" w:rsidRPr="005D6902" w:rsidRDefault="002444E0" w:rsidP="002444E0">
            <w:pPr>
              <w:pStyle w:val="BodyText"/>
              <w:numPr>
                <w:ilvl w:val="0"/>
                <w:numId w:val="33"/>
              </w:numPr>
              <w:spacing w:before="4"/>
              <w:rPr>
                <w:rFonts w:ascii="Cambria" w:hAnsi="Cambria"/>
                <w:lang w:val="id-ID"/>
              </w:rPr>
            </w:pPr>
            <w:r w:rsidRPr="002444E0">
              <w:rPr>
                <w:rFonts w:ascii="Cambria" w:hAnsi="Cambria"/>
                <w:lang w:val="id-ID"/>
              </w:rPr>
              <w:t>Penciptaan dan keteraturan alam semesta sesuai kndungan Hadis Nabi dan Q.S. Al-Anbiya’/21: 30 dan Q.S. Al-A’raf/7: 54.</w:t>
            </w:r>
          </w:p>
        </w:tc>
        <w:tc>
          <w:tcPr>
            <w:tcW w:w="1418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  <w:lang w:val="id-ID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</w:t>
            </w:r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ind w:left="-14"/>
              <w:rPr>
                <w:rFonts w:cs="Times New Roman"/>
                <w:szCs w:val="24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menulis </w:t>
            </w:r>
            <w:r>
              <w:rPr>
                <w:rFonts w:eastAsia="Times New Roman" w:cs="Times New Roman"/>
                <w:szCs w:val="24"/>
                <w:lang w:val="id-ID"/>
              </w:rPr>
              <w:t>Q.S. Al-Anbiya’/21: 30 dan Q.S. Al-A’raf/7: 54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</w:t>
            </w:r>
            <w:r w:rsidRPr="005D6902">
              <w:rPr>
                <w:rFonts w:ascii="Cambria" w:eastAsia="Times New Roman" w:hAnsi="Cambria" w:cs="Times New Roman"/>
                <w:color w:val="000000"/>
                <w:sz w:val="22"/>
              </w:rPr>
              <w:t>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ind w:left="-14"/>
              <w:rPr>
                <w:rFonts w:cs="Times New Roman"/>
                <w:szCs w:val="24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menghafal </w:t>
            </w:r>
            <w:r>
              <w:rPr>
                <w:rFonts w:eastAsia="Times New Roman" w:cs="Times New Roman"/>
                <w:szCs w:val="24"/>
                <w:lang w:val="id-ID"/>
              </w:rPr>
              <w:t>Q.S. Al-Anbiya’/21: 30 dan Q.S. Al-A’raf/7: 54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rPr>
                <w:rFonts w:cs="Times New Roman"/>
                <w:szCs w:val="24"/>
                <w:lang w:val="id-ID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menjelaskan hukum bacaan </w:t>
            </w:r>
            <w:r>
              <w:rPr>
                <w:rFonts w:eastAsia="Times New Roman" w:cs="Times New Roman"/>
                <w:i/>
                <w:iCs/>
                <w:szCs w:val="24"/>
                <w:lang w:val="id-ID"/>
              </w:rPr>
              <w:t>gunnah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 </w:t>
            </w:r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>me</w:t>
            </w:r>
            <w:r>
              <w:rPr>
                <w:rFonts w:eastAsia="Times New Roman" w:cs="Times New Roman"/>
                <w:szCs w:val="24"/>
                <w:lang w:val="id-ID"/>
              </w:rPr>
              <w:t>nunjuk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>kan huruf</w:t>
            </w:r>
            <w:r w:rsidRPr="002569B6">
              <w:rPr>
                <w:rFonts w:eastAsia="Times New Roman" w:cs="Times New Roman"/>
                <w:i/>
                <w:iCs/>
                <w:szCs w:val="24"/>
                <w:lang w:val="id-ID"/>
              </w:rPr>
              <w:t xml:space="preserve"> </w:t>
            </w:r>
            <w:r>
              <w:rPr>
                <w:rFonts w:eastAsia="Times New Roman" w:cs="Times New Roman"/>
                <w:i/>
                <w:iCs/>
                <w:szCs w:val="24"/>
                <w:lang w:val="id-ID"/>
              </w:rPr>
              <w:t>gunnah</w:t>
            </w:r>
            <w:r w:rsidRPr="002569B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6.6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menunjukkan contoh bacaan </w:t>
            </w:r>
            <w:r>
              <w:rPr>
                <w:rFonts w:eastAsia="Times New Roman" w:cs="Times New Roman"/>
                <w:i/>
                <w:iCs/>
                <w:szCs w:val="24"/>
                <w:lang w:val="id-ID"/>
              </w:rPr>
              <w:t>gunnah</w:t>
            </w:r>
            <w:r w:rsidRPr="002569B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6.7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2569B6" w:rsidRDefault="002444E0" w:rsidP="001007DC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proofErr w:type="spellStart"/>
            <w:r w:rsidRPr="002569B6">
              <w:rPr>
                <w:rFonts w:cs="Times New Roman"/>
                <w:szCs w:val="24"/>
              </w:rPr>
              <w:t>Peserta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didik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proofErr w:type="spellStart"/>
            <w:r w:rsidRPr="002569B6">
              <w:rPr>
                <w:rFonts w:cs="Times New Roman"/>
                <w:szCs w:val="24"/>
              </w:rPr>
              <w:t>dapat</w:t>
            </w:r>
            <w:proofErr w:type="spellEnd"/>
            <w:r w:rsidRPr="002569B6">
              <w:rPr>
                <w:rFonts w:cs="Times New Roman"/>
                <w:szCs w:val="24"/>
                <w:lang w:val="id-ID"/>
              </w:rPr>
              <w:t xml:space="preserve"> 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>men</w:t>
            </w:r>
            <w:r>
              <w:rPr>
                <w:rFonts w:eastAsia="Times New Roman" w:cs="Times New Roman"/>
                <w:szCs w:val="24"/>
                <w:lang w:val="id-ID"/>
              </w:rPr>
              <w:t>erap</w:t>
            </w:r>
            <w:r w:rsidRPr="002569B6">
              <w:rPr>
                <w:rFonts w:eastAsia="Times New Roman" w:cs="Times New Roman"/>
                <w:szCs w:val="24"/>
                <w:lang w:val="id-ID"/>
              </w:rPr>
              <w:t xml:space="preserve">kan bacaan </w:t>
            </w:r>
            <w:r>
              <w:rPr>
                <w:rFonts w:eastAsia="Times New Roman" w:cs="Times New Roman"/>
                <w:i/>
                <w:iCs/>
                <w:szCs w:val="24"/>
                <w:lang w:val="id-ID"/>
              </w:rPr>
              <w:t>gunnah</w:t>
            </w:r>
            <w:r w:rsidRPr="002569B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6.8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4648EA" w:rsidRDefault="002444E0" w:rsidP="001007DC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549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8549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2569B6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dapat menjelaskan 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>Penciptaan dan keteraturan alam semesta</w:t>
            </w:r>
            <w:r w:rsidRPr="002569B6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>sesuai k</w:t>
            </w:r>
            <w:r w:rsidRPr="002569B6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ndungan 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>Hadis Nabi dan Q.S. Al-Anbiya’/21: 30 dan Q.S. Al-A’raf/7: 54</w:t>
            </w:r>
            <w:r w:rsidRPr="00050A72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</w:p>
          <w:p w:rsidR="002444E0" w:rsidRPr="002569B6" w:rsidRDefault="002444E0" w:rsidP="001007DC">
            <w:pPr>
              <w:spacing w:after="0" w:line="240" w:lineRule="auto"/>
              <w:ind w:left="-14" w:firstLine="14"/>
              <w:rPr>
                <w:rFonts w:cs="Times New Roman"/>
                <w:szCs w:val="24"/>
              </w:rPr>
            </w:pPr>
          </w:p>
        </w:tc>
        <w:tc>
          <w:tcPr>
            <w:tcW w:w="2652" w:type="dxa"/>
            <w:shd w:val="clear" w:color="auto" w:fill="auto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6.9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050A72" w:rsidRDefault="002444E0" w:rsidP="001007DC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0A7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50A72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050A7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50A72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050A72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050A72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menciptakan karya teks doa berisi rasa syukur atas penciptaan alam semesta </w:t>
            </w:r>
            <w:r w:rsidRPr="00050A72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yang indah</w:t>
            </w:r>
          </w:p>
          <w:p w:rsidR="002444E0" w:rsidRPr="00445B43" w:rsidRDefault="002444E0" w:rsidP="001007DC">
            <w:pPr>
              <w:spacing w:after="0" w:line="240" w:lineRule="auto"/>
              <w:ind w:left="-14" w:firstLine="14"/>
              <w:rPr>
                <w:rFonts w:cs="Times New Roman"/>
                <w:szCs w:val="24"/>
              </w:rPr>
            </w:pPr>
          </w:p>
        </w:tc>
        <w:tc>
          <w:tcPr>
            <w:tcW w:w="2652" w:type="dxa"/>
            <w:shd w:val="clear" w:color="auto" w:fill="auto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Default="002444E0" w:rsidP="002444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6.10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Pr="00050A72" w:rsidRDefault="002444E0" w:rsidP="001007DC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id-ID"/>
              </w:rPr>
              <w:t>Peserta didik dapat membangun sikap rasa syukur dan kecintaan terhadap tanah air yang diciptakan Allah Swt dengan keindahan dari sumber daya alam yang berlimpah.</w:t>
            </w:r>
          </w:p>
        </w:tc>
        <w:tc>
          <w:tcPr>
            <w:tcW w:w="2652" w:type="dxa"/>
            <w:shd w:val="clear" w:color="auto" w:fill="auto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652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7.1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Default="002444E0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2444E0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menganalisis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manfaat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beriman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kepada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Malaikat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Allah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Swt</w:t>
            </w:r>
            <w:proofErr w:type="spellEnd"/>
          </w:p>
        </w:tc>
        <w:tc>
          <w:tcPr>
            <w:tcW w:w="2652" w:type="dxa"/>
            <w:vMerge w:val="restart"/>
            <w:shd w:val="clear" w:color="auto" w:fill="auto"/>
          </w:tcPr>
          <w:p w:rsidR="002444E0" w:rsidRPr="001058A6" w:rsidRDefault="002444E0" w:rsidP="002444E0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 xml:space="preserve">BAB </w:t>
            </w:r>
            <w:r>
              <w:rPr>
                <w:rFonts w:ascii="Cambria" w:hAnsi="Cambria"/>
                <w:b/>
                <w:bCs/>
                <w:lang w:val="en-ID"/>
              </w:rPr>
              <w:t>VII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Meneladani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Ketaatan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Malaikat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Allah SWT</w:t>
            </w:r>
          </w:p>
          <w:p w:rsidR="002444E0" w:rsidRPr="002444E0" w:rsidRDefault="002444E0" w:rsidP="002444E0">
            <w:pPr>
              <w:pStyle w:val="BodyText"/>
              <w:numPr>
                <w:ilvl w:val="0"/>
                <w:numId w:val="34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 w:cs="Cambria"/>
                <w:spacing w:val="1"/>
              </w:rPr>
              <w:t>Pengertian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</w:t>
            </w:r>
            <w:proofErr w:type="spellStart"/>
            <w:r>
              <w:rPr>
                <w:rFonts w:ascii="Cambria" w:hAnsi="Cambria" w:cs="Cambria"/>
                <w:spacing w:val="1"/>
              </w:rPr>
              <w:t>Berimana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</w:t>
            </w:r>
            <w:proofErr w:type="spellStart"/>
            <w:r>
              <w:rPr>
                <w:rFonts w:ascii="Cambria" w:hAnsi="Cambria" w:cs="Cambria"/>
                <w:spacing w:val="1"/>
              </w:rPr>
              <w:t>Kepada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</w:t>
            </w:r>
            <w:proofErr w:type="spellStart"/>
            <w:r>
              <w:rPr>
                <w:rFonts w:ascii="Cambria" w:hAnsi="Cambria" w:cs="Cambria"/>
                <w:spacing w:val="1"/>
              </w:rPr>
              <w:t>Malaikat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Allah SWT</w:t>
            </w:r>
          </w:p>
          <w:p w:rsidR="002444E0" w:rsidRPr="00E35422" w:rsidRDefault="002444E0" w:rsidP="002444E0">
            <w:pPr>
              <w:pStyle w:val="BodyText"/>
              <w:numPr>
                <w:ilvl w:val="0"/>
                <w:numId w:val="34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 w:cs="Cambria"/>
                <w:spacing w:val="1"/>
              </w:rPr>
              <w:t>Implementasi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</w:t>
            </w:r>
            <w:proofErr w:type="spellStart"/>
            <w:r>
              <w:rPr>
                <w:rFonts w:ascii="Cambria" w:hAnsi="Cambria" w:cs="Cambria"/>
                <w:spacing w:val="1"/>
              </w:rPr>
              <w:t>Iman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</w:t>
            </w:r>
            <w:proofErr w:type="spellStart"/>
            <w:r>
              <w:rPr>
                <w:rFonts w:ascii="Cambria" w:hAnsi="Cambria" w:cs="Cambria"/>
                <w:spacing w:val="1"/>
              </w:rPr>
              <w:t>Kepada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</w:t>
            </w:r>
            <w:proofErr w:type="spellStart"/>
            <w:r>
              <w:rPr>
                <w:rFonts w:ascii="Cambria" w:hAnsi="Cambria" w:cs="Cambria"/>
                <w:spacing w:val="1"/>
              </w:rPr>
              <w:t>Malaikat</w:t>
            </w:r>
            <w:proofErr w:type="spellEnd"/>
            <w:r>
              <w:rPr>
                <w:rFonts w:ascii="Cambria" w:hAnsi="Cambria" w:cs="Cambria"/>
                <w:spacing w:val="1"/>
              </w:rPr>
              <w:t xml:space="preserve"> Allah SWT</w:t>
            </w:r>
          </w:p>
          <w:p w:rsidR="002444E0" w:rsidRPr="00650F63" w:rsidRDefault="002444E0" w:rsidP="001007DC">
            <w:pPr>
              <w:pStyle w:val="BodyText"/>
              <w:spacing w:before="4"/>
              <w:ind w:left="360"/>
              <w:rPr>
                <w:rFonts w:ascii="Cambria" w:hAnsi="Cambria"/>
                <w:lang w:val="en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7.2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Default="002444E0" w:rsidP="002444E0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P</w:t>
            </w:r>
            <w:r w:rsidRPr="002444E0">
              <w:rPr>
                <w:rFonts w:eastAsia="Times New Roman" w:cs="Times New Roman"/>
                <w:szCs w:val="24"/>
              </w:rPr>
              <w:t>eserta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infografis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mengenai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tugas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para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malaikat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manfaatnya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menumbuhkan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karakter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positif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sehingga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tertanam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keyakinan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bahwa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Allah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Swt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telah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mengutus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malaikat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7.3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2444E0" w:rsidRDefault="002444E0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2444E0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mengimplementasikan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amal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baik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menjauhi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amal</w:t>
            </w:r>
            <w:proofErr w:type="spellEnd"/>
            <w:r w:rsidRPr="002444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2444E0">
              <w:rPr>
                <w:rFonts w:eastAsia="Times New Roman" w:cs="Times New Roman"/>
                <w:szCs w:val="24"/>
              </w:rPr>
              <w:t>buruk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2444E0" w:rsidRPr="00FE0A86" w:rsidRDefault="002444E0" w:rsidP="001007DC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2652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82D34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82D34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8.1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82D34" w:rsidRPr="00FE0A86" w:rsidRDefault="00BC585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BC585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tentang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gibah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dampak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negatifnya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F82D34" w:rsidRPr="001058A6" w:rsidRDefault="00F82D34" w:rsidP="00BC5856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 xml:space="preserve">BAB </w:t>
            </w:r>
            <w:r w:rsidR="00BC5856">
              <w:rPr>
                <w:rFonts w:ascii="Cambria" w:hAnsi="Cambria"/>
                <w:b/>
                <w:bCs/>
                <w:lang w:val="en-ID"/>
              </w:rPr>
              <w:t>VIII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Dampak</w:t>
            </w:r>
            <w:proofErr w:type="spellEnd"/>
            <w:r w:rsidR="00BC585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Negatif</w:t>
            </w:r>
            <w:proofErr w:type="spellEnd"/>
            <w:r w:rsidR="00BC585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Gibah</w:t>
            </w:r>
            <w:proofErr w:type="spellEnd"/>
            <w:r w:rsidR="00BC585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dan</w:t>
            </w:r>
            <w:proofErr w:type="spellEnd"/>
            <w:r w:rsidR="00BC585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Menumbuhkan</w:t>
            </w:r>
            <w:proofErr w:type="spellEnd"/>
            <w:r w:rsidR="00BC585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Sikap</w:t>
            </w:r>
            <w:proofErr w:type="spellEnd"/>
            <w:r w:rsidR="00BC5856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BC5856">
              <w:rPr>
                <w:rFonts w:ascii="Cambria" w:hAnsi="Cambria"/>
                <w:b/>
                <w:bCs/>
                <w:lang w:val="en-ID"/>
              </w:rPr>
              <w:t>Tabayun</w:t>
            </w:r>
            <w:proofErr w:type="spellEnd"/>
          </w:p>
          <w:p w:rsidR="00F82D34" w:rsidRPr="00BC5856" w:rsidRDefault="00BC5856" w:rsidP="00BC5856">
            <w:pPr>
              <w:pStyle w:val="BodyText"/>
              <w:numPr>
                <w:ilvl w:val="0"/>
                <w:numId w:val="35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Gibah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dan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Dampak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Negatifnya</w:t>
            </w:r>
            <w:proofErr w:type="spellEnd"/>
          </w:p>
          <w:p w:rsidR="00BC5856" w:rsidRPr="005D6902" w:rsidRDefault="00BC5856" w:rsidP="00BC5856">
            <w:pPr>
              <w:pStyle w:val="BodyText"/>
              <w:numPr>
                <w:ilvl w:val="0"/>
                <w:numId w:val="35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Tabayun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dan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Manfaatnya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82D34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82D34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8.2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82D34" w:rsidRPr="00FE0A86" w:rsidRDefault="00BC585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BC585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tentang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tabayun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dari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cara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menumbuhkannya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</w:tcPr>
          <w:p w:rsidR="00F82D34" w:rsidRPr="005D6902" w:rsidRDefault="00F82D34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82D34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82D34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8.3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82D34" w:rsidRPr="00FE0A86" w:rsidRDefault="00BC585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bookmarkStart w:id="0" w:name="_GoBack"/>
            <w:bookmarkEnd w:id="0"/>
            <w:r w:rsidRPr="00BC5856">
              <w:rPr>
                <w:rFonts w:eastAsia="Times New Roman" w:cs="Times New Roman"/>
                <w:szCs w:val="24"/>
              </w:rPr>
              <w:t xml:space="preserve">Peserta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menganalisis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perbedaan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antara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konten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gibah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lastRenderedPageBreak/>
              <w:t>dengan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kritik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review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produk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di media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sosial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F82D34" w:rsidRPr="005D6902" w:rsidRDefault="00F82D34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F82D34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F82D34" w:rsidRDefault="00F82D34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8.4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F82D34" w:rsidRPr="00FE0A86" w:rsidRDefault="00BC5856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BC5856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harmoni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sosial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dengan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menjauhi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gibah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menumbuhkan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BC5856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BC5856">
              <w:rPr>
                <w:rFonts w:eastAsia="Times New Roman" w:cs="Times New Roman"/>
                <w:szCs w:val="24"/>
              </w:rPr>
              <w:t>tabayun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F82D34" w:rsidRPr="005D6902" w:rsidRDefault="00F82D34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F82D34" w:rsidRPr="005D6902" w:rsidRDefault="00F82D34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2444E0" w:rsidRPr="00FE0A86" w:rsidRDefault="002444E0" w:rsidP="001007DC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2652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BC5856" w:rsidRPr="005D6902" w:rsidTr="001007DC">
        <w:trPr>
          <w:trHeight w:val="79"/>
        </w:trPr>
        <w:tc>
          <w:tcPr>
            <w:tcW w:w="1757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BC5856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9.1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BC5856" w:rsidRPr="00FE0A86" w:rsidRDefault="00F4112D" w:rsidP="00F4112D">
            <w:pPr>
              <w:rPr>
                <w:rFonts w:eastAsia="Times New Roman" w:cs="Times New Roman"/>
                <w:szCs w:val="24"/>
              </w:rPr>
            </w:pPr>
            <w:proofErr w:type="spellStart"/>
            <w:r w:rsidRPr="00F4112D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konsep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rukhsah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salat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puasa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, zakat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haji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BC5856" w:rsidRPr="001058A6" w:rsidRDefault="00BC5856" w:rsidP="00BC5856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 xml:space="preserve">BAB </w:t>
            </w:r>
            <w:r>
              <w:rPr>
                <w:rFonts w:ascii="Cambria" w:hAnsi="Cambria"/>
                <w:b/>
                <w:bCs/>
                <w:lang w:val="en-ID"/>
              </w:rPr>
              <w:t>IX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Rukhsah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dalam</w:t>
            </w:r>
            <w:proofErr w:type="spellEnd"/>
            <w:r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lang w:val="en-ID"/>
              </w:rPr>
              <w:t>Beribadah</w:t>
            </w:r>
            <w:proofErr w:type="spellEnd"/>
          </w:p>
          <w:p w:rsidR="00BC5856" w:rsidRPr="00BC5856" w:rsidRDefault="00BC5856" w:rsidP="00BC5856">
            <w:pPr>
              <w:pStyle w:val="BodyText"/>
              <w:numPr>
                <w:ilvl w:val="0"/>
                <w:numId w:val="36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Rukhsah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dalam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Beribadah</w:t>
            </w:r>
            <w:proofErr w:type="spellEnd"/>
          </w:p>
          <w:p w:rsidR="00BC5856" w:rsidRPr="00FE0A86" w:rsidRDefault="00BC5856" w:rsidP="00BC5856">
            <w:pPr>
              <w:pStyle w:val="BodyText"/>
              <w:numPr>
                <w:ilvl w:val="0"/>
                <w:numId w:val="36"/>
              </w:numPr>
              <w:spacing w:before="4"/>
              <w:rPr>
                <w:rFonts w:ascii="Cambria" w:hAnsi="Cambria"/>
                <w:lang w:val="id-ID"/>
              </w:rPr>
            </w:pPr>
            <w:proofErr w:type="spellStart"/>
            <w:r>
              <w:rPr>
                <w:rFonts w:ascii="Cambria" w:hAnsi="Cambria"/>
                <w:lang w:val="en-ID"/>
              </w:rPr>
              <w:t>Pelaksanaan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Rukhsah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dan</w:t>
            </w:r>
            <w:proofErr w:type="spellEnd"/>
            <w:r>
              <w:rPr>
                <w:rFonts w:ascii="Cambria" w:hAnsi="Cambria"/>
                <w:lang w:val="en-ID"/>
              </w:rPr>
              <w:t xml:space="preserve"> </w:t>
            </w:r>
            <w:proofErr w:type="spellStart"/>
            <w:r>
              <w:rPr>
                <w:rFonts w:ascii="Cambria" w:hAnsi="Cambria"/>
                <w:lang w:val="en-ID"/>
              </w:rPr>
              <w:t>Hikmahnya</w:t>
            </w:r>
            <w:proofErr w:type="spellEnd"/>
          </w:p>
          <w:p w:rsidR="00BC5856" w:rsidRPr="005D6902" w:rsidRDefault="00BC5856" w:rsidP="001007DC">
            <w:pPr>
              <w:pStyle w:val="BodyText"/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BC5856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C5856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9.2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BC5856" w:rsidRPr="00FE0A86" w:rsidRDefault="00F4112D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F4112D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mengimplementasikan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disiplin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saling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menghargai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menjalankan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ibadah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</w:tcPr>
          <w:p w:rsidR="00BC5856" w:rsidRPr="005D6902" w:rsidRDefault="00BC5856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BC5856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C5856" w:rsidRDefault="00BC5856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9.3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BC5856" w:rsidRPr="00FE0A86" w:rsidRDefault="00F4112D" w:rsidP="00F4112D">
            <w:pPr>
              <w:rPr>
                <w:rFonts w:eastAsia="Times New Roman" w:cs="Times New Roman"/>
                <w:szCs w:val="24"/>
              </w:rPr>
            </w:pPr>
            <w:proofErr w:type="spellStart"/>
            <w:r w:rsidRPr="00F4112D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proofErr w:type="gramStart"/>
            <w:r w:rsidRPr="00F4112D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bagan</w:t>
            </w:r>
            <w:proofErr w:type="spellEnd"/>
            <w:proofErr w:type="gramEnd"/>
            <w:r w:rsidRPr="00F4112D">
              <w:rPr>
                <w:rFonts w:eastAsia="Times New Roman" w:cs="Times New Roman"/>
                <w:szCs w:val="24"/>
              </w:rPr>
              <w:t xml:space="preserve"> /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tabel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mengenai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rukhsah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salat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puasa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, zakat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haji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sehingga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tertanam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sikap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diri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terhadap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keringanan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menjalankan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F4112D">
              <w:rPr>
                <w:rFonts w:eastAsia="Times New Roman" w:cs="Times New Roman"/>
                <w:szCs w:val="24"/>
              </w:rPr>
              <w:t>ajaran</w:t>
            </w:r>
            <w:proofErr w:type="spellEnd"/>
            <w:r w:rsidRPr="00F4112D">
              <w:rPr>
                <w:rFonts w:eastAsia="Times New Roman" w:cs="Times New Roman"/>
                <w:szCs w:val="24"/>
              </w:rPr>
              <w:t xml:space="preserve"> agama.</w:t>
            </w:r>
          </w:p>
        </w:tc>
        <w:tc>
          <w:tcPr>
            <w:tcW w:w="2652" w:type="dxa"/>
            <w:vMerge/>
            <w:shd w:val="clear" w:color="auto" w:fill="auto"/>
          </w:tcPr>
          <w:p w:rsidR="00BC5856" w:rsidRPr="005D6902" w:rsidRDefault="00BC5856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856" w:rsidRPr="005D6902" w:rsidRDefault="00BC5856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6E3BC" w:themeFill="accent3" w:themeFillTint="66"/>
          </w:tcPr>
          <w:p w:rsidR="002444E0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FE0A86" w:rsidRDefault="002444E0" w:rsidP="001007DC">
            <w:pPr>
              <w:spacing w:after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pStyle w:val="BodyText"/>
              <w:spacing w:before="4"/>
              <w:ind w:left="360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444E0" w:rsidRDefault="008574D1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10</w:t>
            </w:r>
            <w:r w:rsidR="002444E0">
              <w:rPr>
                <w:rFonts w:ascii="Cambria" w:eastAsia="Times New Roman" w:hAnsi="Cambria" w:cs="Times New Roman"/>
                <w:color w:val="000000"/>
                <w:sz w:val="22"/>
              </w:rPr>
              <w:t>.1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FE0A86" w:rsidRDefault="008574D1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8574D1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menjelaskan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sejarah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perkembangan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ilmu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pengetahuan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pada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masa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Bani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Umayyah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(929-1031 M) di Andalusia (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Spanyol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>)</w:t>
            </w:r>
          </w:p>
        </w:tc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1058A6" w:rsidRDefault="002444E0" w:rsidP="001007DC">
            <w:pPr>
              <w:pStyle w:val="BodyText"/>
              <w:spacing w:before="4"/>
              <w:rPr>
                <w:rFonts w:ascii="Cambria" w:hAnsi="Cambria"/>
                <w:b/>
                <w:bCs/>
                <w:lang w:val="id-ID"/>
              </w:rPr>
            </w:pPr>
            <w:r w:rsidRPr="001058A6">
              <w:rPr>
                <w:rFonts w:ascii="Cambria" w:hAnsi="Cambria"/>
                <w:b/>
                <w:bCs/>
                <w:lang w:val="en-ID"/>
              </w:rPr>
              <w:t xml:space="preserve">BAB </w:t>
            </w:r>
            <w:r w:rsidR="008574D1">
              <w:rPr>
                <w:rFonts w:ascii="Cambria" w:hAnsi="Cambria"/>
                <w:b/>
                <w:bCs/>
                <w:lang w:val="en-ID"/>
              </w:rPr>
              <w:t>X</w:t>
            </w:r>
            <w:r w:rsidRPr="001058A6">
              <w:rPr>
                <w:rFonts w:ascii="Cambria" w:hAnsi="Cambria"/>
                <w:b/>
                <w:bCs/>
                <w:lang w:val="en-ID"/>
              </w:rPr>
              <w:t xml:space="preserve"> :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Perkembangan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Ilmu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Pengetahuan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pada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Masa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Bani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</w:t>
            </w:r>
            <w:proofErr w:type="spellStart"/>
            <w:r w:rsidR="008574D1" w:rsidRPr="008574D1">
              <w:rPr>
                <w:rFonts w:ascii="Cambria" w:hAnsi="Cambria"/>
                <w:b/>
                <w:bCs/>
                <w:lang w:val="en-ID"/>
              </w:rPr>
              <w:t>Umayyah</w:t>
            </w:r>
            <w:proofErr w:type="spellEnd"/>
            <w:r w:rsidR="008574D1" w:rsidRPr="008574D1">
              <w:rPr>
                <w:rFonts w:ascii="Cambria" w:hAnsi="Cambria"/>
                <w:b/>
                <w:bCs/>
                <w:lang w:val="en-ID"/>
              </w:rPr>
              <w:t xml:space="preserve"> di Andalusia</w:t>
            </w:r>
          </w:p>
          <w:p w:rsidR="002444E0" w:rsidRPr="008574D1" w:rsidRDefault="008574D1" w:rsidP="008574D1">
            <w:pPr>
              <w:pStyle w:val="BodyText"/>
              <w:numPr>
                <w:ilvl w:val="0"/>
                <w:numId w:val="37"/>
              </w:numPr>
              <w:spacing w:before="4"/>
              <w:rPr>
                <w:rFonts w:ascii="Cambria" w:hAnsi="Cambria"/>
                <w:lang w:val="id-ID"/>
              </w:rPr>
            </w:pPr>
            <w:r w:rsidRPr="008574D1">
              <w:rPr>
                <w:rFonts w:ascii="Cambria" w:hAnsi="Cambria"/>
                <w:lang w:val="id-ID"/>
              </w:rPr>
              <w:t>Sejarah Berdirinya Daulah Bani Umayyah di Andalusia</w:t>
            </w:r>
          </w:p>
          <w:p w:rsidR="008574D1" w:rsidRPr="005D6902" w:rsidRDefault="008574D1" w:rsidP="008574D1">
            <w:pPr>
              <w:pStyle w:val="BodyText"/>
              <w:numPr>
                <w:ilvl w:val="0"/>
                <w:numId w:val="37"/>
              </w:numPr>
              <w:spacing w:before="4"/>
              <w:rPr>
                <w:rFonts w:ascii="Cambria" w:hAnsi="Cambria"/>
                <w:lang w:val="id-ID"/>
              </w:rPr>
            </w:pPr>
            <w:r w:rsidRPr="008574D1">
              <w:rPr>
                <w:rFonts w:ascii="Cambria" w:hAnsi="Cambria"/>
                <w:lang w:val="id-ID"/>
              </w:rPr>
              <w:t xml:space="preserve">Faktor-faktor Kemajuan dan Kemunduran Daulah Bani Umayyah di </w:t>
            </w:r>
            <w:r w:rsidRPr="008574D1">
              <w:rPr>
                <w:rFonts w:ascii="Cambria" w:hAnsi="Cambria"/>
                <w:lang w:val="id-ID"/>
              </w:rPr>
              <w:lastRenderedPageBreak/>
              <w:t>Andalusia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444E0" w:rsidRDefault="008574D1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10.</w:t>
            </w:r>
            <w:r w:rsidR="002444E0">
              <w:rPr>
                <w:rFonts w:ascii="Cambria" w:eastAsia="Times New Roman" w:hAnsi="Cambria" w:cs="Times New Roman"/>
                <w:color w:val="000000"/>
                <w:sz w:val="22"/>
              </w:rPr>
              <w:t>2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FE0A86" w:rsidRDefault="008574D1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8574D1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menciptakan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bagan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infografis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atau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timeline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perkembangan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ilmu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pengetahuan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Islam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pada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masa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lastRenderedPageBreak/>
              <w:t>Bani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Umayyah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di Andalusia (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Spanyol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>).</w:t>
            </w:r>
          </w:p>
        </w:tc>
        <w:tc>
          <w:tcPr>
            <w:tcW w:w="26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444E0" w:rsidRDefault="008574D1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10</w:t>
            </w:r>
            <w:r w:rsidR="002444E0">
              <w:rPr>
                <w:rFonts w:ascii="Cambria" w:eastAsia="Times New Roman" w:hAnsi="Cambria" w:cs="Times New Roman"/>
                <w:color w:val="000000"/>
                <w:sz w:val="22"/>
              </w:rPr>
              <w:t>.3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FE0A86" w:rsidRDefault="008574D1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8574D1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meyakini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bahwa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Allah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Swt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sebagai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zat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pemberi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ilmu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  <w:tr w:rsidR="002444E0" w:rsidRPr="005D6902" w:rsidTr="001007DC">
        <w:trPr>
          <w:trHeight w:val="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444E0" w:rsidRDefault="008574D1" w:rsidP="001007D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22"/>
              </w:rPr>
            </w:pPr>
            <w:r>
              <w:rPr>
                <w:rFonts w:ascii="Cambria" w:eastAsia="Times New Roman" w:hAnsi="Cambria" w:cs="Times New Roman"/>
                <w:color w:val="000000"/>
                <w:sz w:val="22"/>
              </w:rPr>
              <w:t>10</w:t>
            </w:r>
            <w:r w:rsidR="002444E0">
              <w:rPr>
                <w:rFonts w:ascii="Cambria" w:eastAsia="Times New Roman" w:hAnsi="Cambria" w:cs="Times New Roman"/>
                <w:color w:val="000000"/>
                <w:sz w:val="22"/>
              </w:rPr>
              <w:t>.4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FE0A86" w:rsidRDefault="008574D1" w:rsidP="001007DC">
            <w:pPr>
              <w:spacing w:after="0"/>
              <w:rPr>
                <w:rFonts w:eastAsia="Times New Roman" w:cs="Times New Roman"/>
                <w:szCs w:val="24"/>
              </w:rPr>
            </w:pPr>
            <w:proofErr w:type="spellStart"/>
            <w:r w:rsidRPr="008574D1">
              <w:rPr>
                <w:rFonts w:eastAsia="Times New Roman" w:cs="Times New Roman"/>
                <w:szCs w:val="24"/>
              </w:rPr>
              <w:t>Peserta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didik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dapat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membangun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semangat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dalam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mencari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ilmu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mengembangkan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Pr="008574D1">
              <w:rPr>
                <w:rFonts w:eastAsia="Times New Roman" w:cs="Times New Roman"/>
                <w:szCs w:val="24"/>
              </w:rPr>
              <w:t>teknologi</w:t>
            </w:r>
            <w:proofErr w:type="spellEnd"/>
            <w:r w:rsidRPr="008574D1">
              <w:rPr>
                <w:rFonts w:eastAsia="Times New Roman" w:cs="Times New Roman"/>
                <w:szCs w:val="24"/>
              </w:rPr>
              <w:t>.</w:t>
            </w:r>
          </w:p>
        </w:tc>
        <w:tc>
          <w:tcPr>
            <w:tcW w:w="2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pStyle w:val="BodyText"/>
              <w:numPr>
                <w:ilvl w:val="0"/>
                <w:numId w:val="8"/>
              </w:numPr>
              <w:spacing w:before="4"/>
              <w:rPr>
                <w:rFonts w:ascii="Cambria" w:hAnsi="Cambria"/>
                <w:lang w:val="id-ID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4E0" w:rsidRPr="005D6902" w:rsidRDefault="002444E0" w:rsidP="001007DC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2"/>
              </w:rPr>
            </w:pPr>
          </w:p>
        </w:tc>
      </w:tr>
    </w:tbl>
    <w:p w:rsidR="002444E0" w:rsidRDefault="002444E0" w:rsidP="002444E0">
      <w:pPr>
        <w:spacing w:after="0"/>
      </w:pPr>
    </w:p>
    <w:p w:rsidR="002444E0" w:rsidRDefault="002444E0" w:rsidP="002444E0">
      <w:pPr>
        <w:spacing w:after="0"/>
      </w:pPr>
    </w:p>
    <w:p w:rsidR="002444E0" w:rsidRDefault="002444E0" w:rsidP="002444E0">
      <w:pPr>
        <w:spacing w:after="0"/>
      </w:pPr>
    </w:p>
    <w:p w:rsidR="002444E0" w:rsidRDefault="002444E0" w:rsidP="002444E0">
      <w:pPr>
        <w:spacing w:after="0"/>
      </w:pPr>
    </w:p>
    <w:p w:rsidR="002444E0" w:rsidRDefault="002444E0" w:rsidP="002444E0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3"/>
        <w:gridCol w:w="9864"/>
        <w:gridCol w:w="3387"/>
      </w:tblGrid>
      <w:tr w:rsidR="002444E0" w:rsidTr="001007DC">
        <w:trPr>
          <w:jc w:val="center"/>
        </w:trPr>
        <w:tc>
          <w:tcPr>
            <w:tcW w:w="3153" w:type="dxa"/>
          </w:tcPr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Mengetahui</w:t>
            </w:r>
            <w:proofErr w:type="spellEnd"/>
            <w:r>
              <w:rPr>
                <w:rFonts w:asciiTheme="majorHAnsi" w:hAnsiTheme="majorHAnsi"/>
              </w:rPr>
              <w:t>,</w:t>
            </w: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Kepala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Sekolah</w:t>
            </w:r>
            <w:proofErr w:type="spellEnd"/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  <w:tc>
          <w:tcPr>
            <w:tcW w:w="9864" w:type="dxa"/>
          </w:tcPr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</w:p>
        </w:tc>
        <w:tc>
          <w:tcPr>
            <w:tcW w:w="3387" w:type="dxa"/>
          </w:tcPr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en-ID"/>
              </w:rPr>
            </w:pPr>
            <w:r>
              <w:rPr>
                <w:rFonts w:asciiTheme="majorHAnsi" w:hAnsiTheme="majorHAnsi"/>
                <w:lang w:val="en-ID"/>
              </w:rPr>
              <w:t>….., ……………………..</w:t>
            </w: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id-ID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Guru Mata </w:t>
            </w:r>
            <w:proofErr w:type="spellStart"/>
            <w:r>
              <w:rPr>
                <w:rFonts w:asciiTheme="majorHAnsi" w:hAnsiTheme="majorHAnsi"/>
              </w:rPr>
              <w:t>Pelajaran</w:t>
            </w:r>
            <w:proofErr w:type="spellEnd"/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2444E0" w:rsidRDefault="002444E0" w:rsidP="001007DC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</w:tr>
    </w:tbl>
    <w:p w:rsidR="002444E0" w:rsidRPr="00E34BFD" w:rsidRDefault="002444E0" w:rsidP="002444E0">
      <w:pPr>
        <w:spacing w:after="0" w:line="240" w:lineRule="auto"/>
        <w:jc w:val="center"/>
        <w:rPr>
          <w:rFonts w:ascii="Cambria" w:hAnsi="Cambria"/>
          <w:b/>
          <w:szCs w:val="24"/>
        </w:rPr>
      </w:pPr>
      <w:r>
        <w:br w:type="page"/>
      </w:r>
      <w:r w:rsidRPr="00E34BFD">
        <w:rPr>
          <w:rFonts w:ascii="Cambria" w:hAnsi="Cambria"/>
          <w:b/>
          <w:szCs w:val="24"/>
        </w:rPr>
        <w:lastRenderedPageBreak/>
        <w:t xml:space="preserve"> </w:t>
      </w:r>
    </w:p>
    <w:p w:rsidR="004B1945" w:rsidRPr="00E34BFD" w:rsidRDefault="004B1945" w:rsidP="002444E0">
      <w:pPr>
        <w:spacing w:after="0" w:line="240" w:lineRule="auto"/>
        <w:jc w:val="center"/>
        <w:rPr>
          <w:rFonts w:ascii="Cambria" w:hAnsi="Cambria"/>
          <w:b/>
          <w:szCs w:val="24"/>
        </w:rPr>
      </w:pPr>
    </w:p>
    <w:sectPr w:rsidR="004B1945" w:rsidRPr="00E34BFD" w:rsidSect="004D160F">
      <w:footerReference w:type="first" r:id="rId8"/>
      <w:pgSz w:w="18711" w:h="12242" w:orient="landscape" w:code="10000"/>
      <w:pgMar w:top="993" w:right="567" w:bottom="567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1D1" w:rsidRDefault="001D01D1" w:rsidP="000637EC">
      <w:pPr>
        <w:spacing w:after="0" w:line="240" w:lineRule="auto"/>
      </w:pPr>
      <w:r>
        <w:separator/>
      </w:r>
    </w:p>
  </w:endnote>
  <w:endnote w:type="continuationSeparator" w:id="0">
    <w:p w:rsidR="001D01D1" w:rsidRDefault="001D01D1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7EC" w:rsidRPr="00447778" w:rsidRDefault="000637EC" w:rsidP="000637EC">
    <w:pPr>
      <w:pStyle w:val="Footer"/>
      <w:jc w:val="center"/>
      <w:rPr>
        <w:rFonts w:ascii="Cambria" w:hAnsi="Cambr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1D1" w:rsidRDefault="001D01D1" w:rsidP="000637EC">
      <w:pPr>
        <w:spacing w:after="0" w:line="240" w:lineRule="auto"/>
      </w:pPr>
      <w:r>
        <w:separator/>
      </w:r>
    </w:p>
  </w:footnote>
  <w:footnote w:type="continuationSeparator" w:id="0">
    <w:p w:rsidR="001D01D1" w:rsidRDefault="001D01D1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682F82"/>
    <w:multiLevelType w:val="hybridMultilevel"/>
    <w:tmpl w:val="B9DE23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94D1F63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0420960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D2A2F53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F9216D3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4680F9F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4354D5C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56C55AC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648440A"/>
    <w:multiLevelType w:val="hybridMultilevel"/>
    <w:tmpl w:val="4E58D75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BD70E47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1BC4786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94F46EA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AF32EE0"/>
    <w:multiLevelType w:val="hybridMultilevel"/>
    <w:tmpl w:val="4E58D75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24811B3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6B146B6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B2B62AA"/>
    <w:multiLevelType w:val="hybridMultilevel"/>
    <w:tmpl w:val="4E58D75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34">
    <w:nsid w:val="7C423249"/>
    <w:multiLevelType w:val="hybridMultilevel"/>
    <w:tmpl w:val="BFA24D2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4"/>
  </w:num>
  <w:num w:numId="4">
    <w:abstractNumId w:val="0"/>
  </w:num>
  <w:num w:numId="5">
    <w:abstractNumId w:val="20"/>
  </w:num>
  <w:num w:numId="6">
    <w:abstractNumId w:val="2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33"/>
  </w:num>
  <w:num w:numId="10">
    <w:abstractNumId w:val="25"/>
  </w:num>
  <w:num w:numId="11">
    <w:abstractNumId w:val="28"/>
  </w:num>
  <w:num w:numId="12">
    <w:abstractNumId w:val="3"/>
  </w:num>
  <w:num w:numId="13">
    <w:abstractNumId w:val="22"/>
  </w:num>
  <w:num w:numId="14">
    <w:abstractNumId w:val="6"/>
  </w:num>
  <w:num w:numId="15">
    <w:abstractNumId w:val="31"/>
  </w:num>
  <w:num w:numId="16">
    <w:abstractNumId w:val="35"/>
  </w:num>
  <w:num w:numId="17">
    <w:abstractNumId w:val="26"/>
  </w:num>
  <w:num w:numId="18">
    <w:abstractNumId w:val="12"/>
  </w:num>
  <w:num w:numId="19">
    <w:abstractNumId w:val="30"/>
  </w:num>
  <w:num w:numId="20">
    <w:abstractNumId w:val="13"/>
  </w:num>
  <w:num w:numId="21">
    <w:abstractNumId w:val="2"/>
  </w:num>
  <w:num w:numId="22">
    <w:abstractNumId w:val="21"/>
  </w:num>
  <w:num w:numId="23">
    <w:abstractNumId w:val="7"/>
  </w:num>
  <w:num w:numId="24">
    <w:abstractNumId w:val="9"/>
  </w:num>
  <w:num w:numId="25">
    <w:abstractNumId w:val="8"/>
  </w:num>
  <w:num w:numId="26">
    <w:abstractNumId w:val="15"/>
  </w:num>
  <w:num w:numId="27">
    <w:abstractNumId w:val="32"/>
  </w:num>
  <w:num w:numId="28">
    <w:abstractNumId w:val="16"/>
  </w:num>
  <w:num w:numId="29">
    <w:abstractNumId w:val="14"/>
  </w:num>
  <w:num w:numId="30">
    <w:abstractNumId w:val="19"/>
  </w:num>
  <w:num w:numId="31">
    <w:abstractNumId w:val="11"/>
  </w:num>
  <w:num w:numId="32">
    <w:abstractNumId w:val="17"/>
  </w:num>
  <w:num w:numId="33">
    <w:abstractNumId w:val="10"/>
  </w:num>
  <w:num w:numId="34">
    <w:abstractNumId w:val="29"/>
  </w:num>
  <w:num w:numId="35">
    <w:abstractNumId w:val="34"/>
  </w:num>
  <w:num w:numId="36">
    <w:abstractNumId w:val="27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5980"/>
    <w:rsid w:val="00047CC4"/>
    <w:rsid w:val="00055005"/>
    <w:rsid w:val="000637EC"/>
    <w:rsid w:val="0009558B"/>
    <w:rsid w:val="000E32D1"/>
    <w:rsid w:val="001058A6"/>
    <w:rsid w:val="00120399"/>
    <w:rsid w:val="00125E0E"/>
    <w:rsid w:val="001B22E2"/>
    <w:rsid w:val="001D01D1"/>
    <w:rsid w:val="001D5A2C"/>
    <w:rsid w:val="001E3B8D"/>
    <w:rsid w:val="001F22CE"/>
    <w:rsid w:val="002444E0"/>
    <w:rsid w:val="00252CE0"/>
    <w:rsid w:val="00257A73"/>
    <w:rsid w:val="00267AA0"/>
    <w:rsid w:val="00296623"/>
    <w:rsid w:val="002D7DF5"/>
    <w:rsid w:val="003065DD"/>
    <w:rsid w:val="00312A1F"/>
    <w:rsid w:val="003505ED"/>
    <w:rsid w:val="003E2BD8"/>
    <w:rsid w:val="00407118"/>
    <w:rsid w:val="00447778"/>
    <w:rsid w:val="004A65EE"/>
    <w:rsid w:val="004B1945"/>
    <w:rsid w:val="004D160F"/>
    <w:rsid w:val="004F05DE"/>
    <w:rsid w:val="00512F24"/>
    <w:rsid w:val="005D6902"/>
    <w:rsid w:val="005D7517"/>
    <w:rsid w:val="00613D5F"/>
    <w:rsid w:val="00650F63"/>
    <w:rsid w:val="00661375"/>
    <w:rsid w:val="006768B9"/>
    <w:rsid w:val="006E5E8D"/>
    <w:rsid w:val="007031C9"/>
    <w:rsid w:val="00714F40"/>
    <w:rsid w:val="007277BC"/>
    <w:rsid w:val="007A0C55"/>
    <w:rsid w:val="007C2D4A"/>
    <w:rsid w:val="007E411F"/>
    <w:rsid w:val="00820A05"/>
    <w:rsid w:val="008325ED"/>
    <w:rsid w:val="008574D1"/>
    <w:rsid w:val="008A4469"/>
    <w:rsid w:val="008D23B2"/>
    <w:rsid w:val="008D4CAA"/>
    <w:rsid w:val="008D57A2"/>
    <w:rsid w:val="008D57BD"/>
    <w:rsid w:val="008E4E89"/>
    <w:rsid w:val="00906112"/>
    <w:rsid w:val="00906F5A"/>
    <w:rsid w:val="00973DE1"/>
    <w:rsid w:val="009803E5"/>
    <w:rsid w:val="009F2470"/>
    <w:rsid w:val="00A232D7"/>
    <w:rsid w:val="00A25C79"/>
    <w:rsid w:val="00A86FB6"/>
    <w:rsid w:val="00AC5221"/>
    <w:rsid w:val="00AF7868"/>
    <w:rsid w:val="00B50939"/>
    <w:rsid w:val="00B56CE4"/>
    <w:rsid w:val="00B92C71"/>
    <w:rsid w:val="00BC5856"/>
    <w:rsid w:val="00C53DFB"/>
    <w:rsid w:val="00C82E2D"/>
    <w:rsid w:val="00C91FBC"/>
    <w:rsid w:val="00CB7426"/>
    <w:rsid w:val="00CC2DA5"/>
    <w:rsid w:val="00CE0798"/>
    <w:rsid w:val="00D37717"/>
    <w:rsid w:val="00D906C4"/>
    <w:rsid w:val="00E34BFD"/>
    <w:rsid w:val="00E35422"/>
    <w:rsid w:val="00E445E8"/>
    <w:rsid w:val="00F01169"/>
    <w:rsid w:val="00F10045"/>
    <w:rsid w:val="00F230F4"/>
    <w:rsid w:val="00F23A93"/>
    <w:rsid w:val="00F4112D"/>
    <w:rsid w:val="00F450CE"/>
    <w:rsid w:val="00F81BB1"/>
    <w:rsid w:val="00F82D34"/>
    <w:rsid w:val="00FB27DC"/>
    <w:rsid w:val="00FD7432"/>
    <w:rsid w:val="00FE0A86"/>
    <w:rsid w:val="00FF2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Body of text1,Body of text2,List Paragraph12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Body of text1,Body of text2,List Paragraph12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10</Pages>
  <Words>1291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56</cp:revision>
  <dcterms:created xsi:type="dcterms:W3CDTF">2022-11-30T15:18:00Z</dcterms:created>
  <dcterms:modified xsi:type="dcterms:W3CDTF">2023-09-27T07:47:00Z</dcterms:modified>
</cp:coreProperties>
</file>